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3DC0" w:rsidRPr="00993DC0" w:rsidRDefault="00993DC0" w:rsidP="00993D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3D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Оздоровительный  центр  «Санаторий «БОДРОСТЬ»</w:t>
      </w:r>
    </w:p>
    <w:p w:rsidR="00993DC0" w:rsidRPr="00993DC0" w:rsidRDefault="00993DC0" w:rsidP="00993D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3DC0" w:rsidRPr="00993DC0" w:rsidRDefault="00993DC0" w:rsidP="00993D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D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</w:p>
    <w:p w:rsidR="00993DC0" w:rsidRPr="00993DC0" w:rsidRDefault="00ED0ABE" w:rsidP="00993D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Санаторий</w:t>
      </w:r>
      <w:r w:rsidR="00993DC0" w:rsidRPr="00993D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“Бодрость» является лечебно – профилактическим учреждением санаторного типа. Основное назначение – восстановительное лечение, реабилитация, привентивное лечение широкого круга заболеваний от детского до пожилого возраста.</w:t>
      </w:r>
    </w:p>
    <w:p w:rsidR="00993DC0" w:rsidRPr="00993DC0" w:rsidRDefault="00993DC0" w:rsidP="00993D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D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Успешность восстановительных мероприятий обеспечивается применением современных медицинских технологий, основанных на длительном опыте изучения лечебного действия природных и преформированных физических факторов. Лечебные методики, используемые в санатории, разработаны совместно с учеными Свердловского НИИ курортологии и физиотерапии. </w:t>
      </w:r>
    </w:p>
    <w:p w:rsidR="00993DC0" w:rsidRPr="00993DC0" w:rsidRDefault="00993DC0" w:rsidP="00993D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D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Санаторий </w:t>
      </w:r>
      <w:r w:rsidR="00ED0ABE" w:rsidRPr="00993DC0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расположен в</w:t>
      </w:r>
      <w:r w:rsidRPr="00993D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черте города. Представляет собой одно четырехэтажное </w:t>
      </w:r>
      <w:r w:rsidR="00ED0ABE" w:rsidRPr="00993DC0">
        <w:rPr>
          <w:rFonts w:ascii="Times New Roman" w:eastAsia="Times New Roman" w:hAnsi="Times New Roman" w:cs="Times New Roman"/>
          <w:sz w:val="28"/>
          <w:szCs w:val="28"/>
          <w:lang w:eastAsia="ru-RU"/>
        </w:rPr>
        <w:t>здание, находится</w:t>
      </w:r>
      <w:r w:rsidRPr="00993D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ED0ABE" w:rsidRPr="00993DC0">
        <w:rPr>
          <w:rFonts w:ascii="Times New Roman" w:eastAsia="Times New Roman" w:hAnsi="Times New Roman" w:cs="Times New Roman"/>
          <w:sz w:val="28"/>
          <w:szCs w:val="28"/>
          <w:lang w:eastAsia="ru-RU"/>
        </w:rPr>
        <w:t>лесопарковой</w:t>
      </w:r>
      <w:r w:rsidRPr="00993D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зоне г. Екатеринбурга. Здание окружено сосновым лесом.  Рядом находятся: Д</w:t>
      </w:r>
      <w:r w:rsidR="00920451" w:rsidRPr="00463EC8">
        <w:rPr>
          <w:rFonts w:ascii="Times New Roman" w:eastAsia="Times New Roman" w:hAnsi="Times New Roman" w:cs="Times New Roman"/>
          <w:sz w:val="28"/>
          <w:szCs w:val="28"/>
          <w:lang w:eastAsia="ru-RU"/>
        </w:rPr>
        <w:t>ворец водного спорта «</w:t>
      </w:r>
      <w:r w:rsidR="00ED0ABE" w:rsidRPr="00463EC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Калининец</w:t>
      </w:r>
      <w:r w:rsidR="00ED0ABE" w:rsidRPr="00993DC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93D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зимний легкоатлетичес</w:t>
      </w:r>
      <w:r w:rsidR="005216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кий манеж, лыжная база, </w:t>
      </w:r>
      <w:r w:rsidRPr="00993D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теннисный корт, зимой – каток, спортивные площадки дл</w:t>
      </w:r>
      <w:r w:rsidR="005216E1">
        <w:rPr>
          <w:rFonts w:ascii="Times New Roman" w:eastAsia="Times New Roman" w:hAnsi="Times New Roman" w:cs="Times New Roman"/>
          <w:sz w:val="28"/>
          <w:szCs w:val="28"/>
          <w:lang w:eastAsia="ru-RU"/>
        </w:rPr>
        <w:t>я баскетбола, волейбола</w:t>
      </w:r>
      <w:r w:rsidRPr="00993D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Прокат лыж, коньков и др. спортивного </w:t>
      </w:r>
      <w:r w:rsidR="00ED0ABE" w:rsidRPr="00993DC0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оборудования.</w:t>
      </w:r>
    </w:p>
    <w:p w:rsidR="00993DC0" w:rsidRPr="00993DC0" w:rsidRDefault="00993DC0" w:rsidP="00993DC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3D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Оснащение центра:</w:t>
      </w:r>
    </w:p>
    <w:p w:rsidR="00993DC0" w:rsidRPr="00993DC0" w:rsidRDefault="00993DC0" w:rsidP="00993D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D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кабинеты терапевтов, невролога, гирудотерапевта, мануального </w:t>
      </w:r>
      <w:r w:rsidR="00ED0ABE" w:rsidRPr="00993DC0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терапевта, стоматолога</w:t>
      </w:r>
      <w:r w:rsidRPr="00993DC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93DC0" w:rsidRPr="00993DC0" w:rsidRDefault="00993DC0" w:rsidP="00993D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D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ED0ABE" w:rsidRPr="00993DC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кабинет ЭКГ</w:t>
      </w:r>
      <w:r w:rsidRPr="00993DC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93DC0" w:rsidRPr="00993DC0" w:rsidRDefault="00993DC0" w:rsidP="00993D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DC0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кабинеты ручного массажа, аппаратного массажа;</w:t>
      </w:r>
    </w:p>
    <w:p w:rsidR="00993DC0" w:rsidRPr="00993DC0" w:rsidRDefault="00993DC0" w:rsidP="00993D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DC0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кабинет мониторного очищения кишечника;</w:t>
      </w:r>
    </w:p>
    <w:p w:rsidR="005216E1" w:rsidRDefault="00993DC0" w:rsidP="00993D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D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кабинеты электролечения оснащены аппаратами для проведения гальванизации, лекарственного электрофореза, ультразвука, короткой волновой </w:t>
      </w:r>
      <w:r w:rsidR="00ED0ABE" w:rsidRPr="00993DC0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терапии, диадинамических</w:t>
      </w:r>
      <w:r w:rsidRPr="00993D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синусоидальных модулированных токов, электростимуляции, ультравысокой частоты, дарсонвализации, </w:t>
      </w:r>
    </w:p>
    <w:p w:rsidR="00993DC0" w:rsidRPr="00993DC0" w:rsidRDefault="00993DC0" w:rsidP="00993D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D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КВЧ- терапии, </w:t>
      </w:r>
      <w:r w:rsidR="00ED0ABE" w:rsidRPr="00463EC8">
        <w:rPr>
          <w:rFonts w:ascii="Times New Roman" w:eastAsia="Times New Roman" w:hAnsi="Times New Roman" w:cs="Times New Roman"/>
          <w:sz w:val="28"/>
          <w:szCs w:val="28"/>
          <w:lang w:eastAsia="ru-RU"/>
        </w:rPr>
        <w:t>лимфодренажа, сухие</w:t>
      </w:r>
      <w:r w:rsidRPr="00993D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углекислые </w:t>
      </w:r>
      <w:r w:rsidRPr="00463EC8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ванны</w:t>
      </w:r>
      <w:r w:rsidRPr="00993DC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93DC0" w:rsidRPr="00993DC0" w:rsidRDefault="00993DC0" w:rsidP="00993D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E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кабинет светолечения;</w:t>
      </w:r>
    </w:p>
    <w:p w:rsidR="00993DC0" w:rsidRPr="00993DC0" w:rsidRDefault="005216E1" w:rsidP="00993D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кабинет магнитно</w:t>
      </w:r>
      <w:r w:rsidR="00ED0ABE" w:rsidRPr="00993DC0">
        <w:rPr>
          <w:rFonts w:ascii="Times New Roman" w:eastAsia="Times New Roman" w:hAnsi="Times New Roman" w:cs="Times New Roman"/>
          <w:sz w:val="28"/>
          <w:szCs w:val="28"/>
          <w:lang w:eastAsia="ru-RU"/>
        </w:rPr>
        <w:t>лечения оснащен</w:t>
      </w:r>
      <w:r w:rsidR="00993DC0" w:rsidRPr="00993D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аппаратами постоянного и переменного поля, ЛМО - лечебное магнитн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ое одеяло, аппаратами магнито</w:t>
      </w:r>
      <w:r w:rsidR="00993DC0" w:rsidRPr="00993D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лазерного лечения; </w:t>
      </w:r>
    </w:p>
    <w:p w:rsidR="00993DC0" w:rsidRPr="00993DC0" w:rsidRDefault="00993DC0" w:rsidP="00993D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D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в кабинете теплолечения пр</w:t>
      </w:r>
      <w:r w:rsidRPr="00463E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оводятся парафиновые аппликации, грязелечение с применением современной инновационной </w:t>
      </w:r>
      <w:r w:rsidR="00ED0ABE" w:rsidRPr="00463EC8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методики использования</w:t>
      </w:r>
      <w:r w:rsidRPr="00463E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одноразовых грязевых аппликаторов; </w:t>
      </w:r>
    </w:p>
    <w:p w:rsidR="00993DC0" w:rsidRPr="00993DC0" w:rsidRDefault="00993DC0" w:rsidP="00993D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D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Водолечебное отделение центра оборудовано: </w:t>
      </w:r>
    </w:p>
    <w:p w:rsidR="00993DC0" w:rsidRPr="00993DC0" w:rsidRDefault="00993DC0" w:rsidP="00993D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D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водолечебной кафедрой с установкой циркулярного </w:t>
      </w:r>
      <w:r w:rsidR="00ED0ABE" w:rsidRPr="00993DC0">
        <w:rPr>
          <w:rFonts w:ascii="Times New Roman" w:eastAsia="Times New Roman" w:hAnsi="Times New Roman" w:cs="Times New Roman"/>
          <w:sz w:val="28"/>
          <w:szCs w:val="28"/>
          <w:lang w:eastAsia="ru-RU"/>
        </w:rPr>
        <w:t>душа, душа</w:t>
      </w:r>
      <w:r w:rsidRPr="00993D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Шарко</w:t>
      </w:r>
      <w:r w:rsidRPr="00463EC8">
        <w:rPr>
          <w:rFonts w:ascii="Times New Roman" w:eastAsia="Times New Roman" w:hAnsi="Times New Roman" w:cs="Times New Roman"/>
          <w:sz w:val="28"/>
          <w:szCs w:val="28"/>
          <w:lang w:eastAsia="ru-RU"/>
        </w:rPr>
        <w:t>, восходящего душа</w:t>
      </w:r>
      <w:r w:rsidRPr="00993D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установкой подводного душа – массажа;  ваннами для приема </w:t>
      </w:r>
      <w:r w:rsidR="00ED0ABE">
        <w:rPr>
          <w:rFonts w:ascii="Times New Roman" w:eastAsia="Times New Roman" w:hAnsi="Times New Roman" w:cs="Times New Roman"/>
          <w:sz w:val="28"/>
          <w:szCs w:val="28"/>
          <w:lang w:eastAsia="ru-RU"/>
        </w:rPr>
        <w:t>йодо</w:t>
      </w:r>
      <w:r w:rsidR="00ED0ABE" w:rsidRPr="00993DC0">
        <w:rPr>
          <w:rFonts w:ascii="Times New Roman" w:eastAsia="Times New Roman" w:hAnsi="Times New Roman" w:cs="Times New Roman"/>
          <w:sz w:val="28"/>
          <w:szCs w:val="28"/>
          <w:lang w:eastAsia="ru-RU"/>
        </w:rPr>
        <w:t>бромных</w:t>
      </w:r>
      <w:r w:rsidRPr="00993DC0">
        <w:rPr>
          <w:rFonts w:ascii="Times New Roman" w:eastAsia="Times New Roman" w:hAnsi="Times New Roman" w:cs="Times New Roman"/>
          <w:sz w:val="28"/>
          <w:szCs w:val="28"/>
          <w:lang w:eastAsia="ru-RU"/>
        </w:rPr>
        <w:t>, хвойных, скипидарных  ванн.</w:t>
      </w:r>
    </w:p>
    <w:p w:rsidR="00993DC0" w:rsidRPr="00993DC0" w:rsidRDefault="00993DC0" w:rsidP="00993D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D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Ингаляторий оснащен </w:t>
      </w:r>
      <w:r w:rsidR="00ED0ABE" w:rsidRPr="00993DC0">
        <w:rPr>
          <w:rFonts w:ascii="Times New Roman" w:eastAsia="Times New Roman" w:hAnsi="Times New Roman" w:cs="Times New Roman"/>
          <w:sz w:val="28"/>
          <w:szCs w:val="28"/>
          <w:lang w:eastAsia="ru-RU"/>
        </w:rPr>
        <w:t>ультразвуковыми ингаляторами</w:t>
      </w:r>
      <w:r w:rsidR="00ED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«Вулкан», компрессорным</w:t>
      </w:r>
      <w:r w:rsidRPr="00993D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ингалятор</w:t>
      </w:r>
      <w:r w:rsidR="00ED0ABE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993D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D0ABE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993DC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небулайзер</w:t>
      </w:r>
      <w:r w:rsidR="00ED0AB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993D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              </w:t>
      </w:r>
    </w:p>
    <w:p w:rsidR="00993DC0" w:rsidRDefault="00993DC0" w:rsidP="00993D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DC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Зал лечебной физкультуры оснащен тренажерами – беговые магнитные дорожки, велотренажером, силовым трен</w:t>
      </w:r>
      <w:r w:rsidR="007125C7">
        <w:rPr>
          <w:rFonts w:ascii="Times New Roman" w:eastAsia="Times New Roman" w:hAnsi="Times New Roman" w:cs="Times New Roman"/>
          <w:sz w:val="28"/>
          <w:szCs w:val="28"/>
          <w:lang w:eastAsia="ru-RU"/>
        </w:rPr>
        <w:t>ажером,</w:t>
      </w:r>
      <w:r w:rsidRPr="00463E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установкой вытяжения позвоночника «Ормед- профилактик»</w:t>
      </w:r>
      <w:r w:rsidRPr="00993D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т. д.</w:t>
      </w:r>
    </w:p>
    <w:p w:rsidR="007125C7" w:rsidRPr="00993DC0" w:rsidRDefault="007125C7" w:rsidP="00993D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3DC0" w:rsidRPr="00993DC0" w:rsidRDefault="00993DC0" w:rsidP="00993D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D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93DC0" w:rsidRPr="00993DC0" w:rsidRDefault="00993DC0" w:rsidP="00993D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3DC0" w:rsidRPr="00993DC0" w:rsidRDefault="00993DC0" w:rsidP="00993D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E6D3F" w:rsidRDefault="002E6D3F" w:rsidP="00993DC0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E6D3F" w:rsidRDefault="002E6D3F" w:rsidP="00993DC0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E6D3F" w:rsidRPr="00993DC0" w:rsidRDefault="002E6D3F" w:rsidP="00993DC0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225FB" w:rsidRDefault="005225FB" w:rsidP="00993DC0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225FB" w:rsidRDefault="005225FB" w:rsidP="00993DC0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225FB" w:rsidRDefault="005225FB" w:rsidP="00993DC0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225FB" w:rsidRDefault="005225FB" w:rsidP="00993DC0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225FB" w:rsidRDefault="005225FB" w:rsidP="00993DC0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225FB" w:rsidRDefault="005225FB" w:rsidP="00993DC0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225FB" w:rsidRDefault="005225FB" w:rsidP="00993DC0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225FB" w:rsidRDefault="005225FB" w:rsidP="00993DC0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225FB" w:rsidRDefault="005225FB" w:rsidP="00993DC0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225FB" w:rsidRDefault="005225FB" w:rsidP="00993DC0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225FB" w:rsidRDefault="005225FB" w:rsidP="00993DC0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225FB" w:rsidRDefault="005225FB" w:rsidP="00993DC0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225FB" w:rsidRDefault="005225FB" w:rsidP="00993DC0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225FB" w:rsidRDefault="005225FB" w:rsidP="00993DC0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225FB" w:rsidRDefault="005225FB" w:rsidP="00993DC0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225FB" w:rsidRDefault="005225FB" w:rsidP="00993DC0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225FB" w:rsidRDefault="005225FB" w:rsidP="00993DC0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225FB" w:rsidRDefault="005225FB" w:rsidP="00993DC0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225FB" w:rsidRDefault="005225FB" w:rsidP="00993DC0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225FB" w:rsidRDefault="005225FB" w:rsidP="00993DC0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225FB" w:rsidRDefault="005225FB" w:rsidP="00993DC0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225FB" w:rsidRDefault="005225FB" w:rsidP="00993DC0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225FB" w:rsidRDefault="005225FB" w:rsidP="00993DC0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225FB" w:rsidRDefault="005225FB" w:rsidP="00993DC0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225FB" w:rsidRDefault="005225FB" w:rsidP="00993DC0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225FB" w:rsidRDefault="005225FB" w:rsidP="00993DC0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225FB" w:rsidRDefault="005225FB" w:rsidP="00993DC0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225FB" w:rsidRDefault="005225FB" w:rsidP="00993DC0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225FB" w:rsidRDefault="005225FB" w:rsidP="00993DC0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225FB" w:rsidRDefault="005225FB" w:rsidP="00993DC0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225FB" w:rsidRDefault="005225FB" w:rsidP="00993DC0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225FB" w:rsidRDefault="005225FB" w:rsidP="00993DC0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225FB" w:rsidRDefault="005225FB" w:rsidP="00993DC0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225FB" w:rsidRDefault="005225FB" w:rsidP="00993DC0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B7366" w:rsidRDefault="00EB7366" w:rsidP="00993DC0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D0ABE" w:rsidRDefault="00ED0ABE" w:rsidP="00ED0A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D0A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Оздоровление в санатории</w:t>
      </w:r>
    </w:p>
    <w:p w:rsidR="00ED0ABE" w:rsidRPr="00ED0ABE" w:rsidRDefault="00ED0ABE" w:rsidP="00ED0A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20451" w:rsidRPr="00463EC8" w:rsidRDefault="00920451" w:rsidP="00993DC0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63E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Оздоровление в санатории возможно по:</w:t>
      </w:r>
    </w:p>
    <w:p w:rsidR="00817F37" w:rsidRPr="00463EC8" w:rsidRDefault="00456243" w:rsidP="00817F37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Pr="00DC47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  <w:r w:rsidR="00920451" w:rsidRPr="00DC47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льготной путевке</w:t>
      </w:r>
      <w:r w:rsidR="00920451" w:rsidRPr="00463E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(частичная оплата стоимости)</w:t>
      </w:r>
      <w:r w:rsidR="00920451" w:rsidRPr="00463EC8">
        <w:rPr>
          <w:rFonts w:ascii="Times New Roman" w:hAnsi="Times New Roman" w:cs="Times New Roman"/>
          <w:sz w:val="28"/>
          <w:szCs w:val="28"/>
        </w:rPr>
        <w:t xml:space="preserve"> </w:t>
      </w:r>
      <w:r w:rsidR="00920451" w:rsidRPr="00463E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служащим и работникам муниципальных бюджетных учреждений и предприятий, администрации города и районов, а также пенсионерам из числа бывших работников муниципальных учреждений</w:t>
      </w:r>
      <w:r w:rsidR="00817F37" w:rsidRPr="00463E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предприятий г. Екатеринбурга.                    </w:t>
      </w:r>
    </w:p>
    <w:p w:rsidR="00920451" w:rsidRPr="00463EC8" w:rsidRDefault="00456243" w:rsidP="00993DC0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Pr="00DC47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  <w:r w:rsidR="00920451" w:rsidRPr="00DC47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платной путевке</w:t>
      </w:r>
      <w:r w:rsidR="00920451" w:rsidRPr="00463E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 полную стоимость (лечение, питание, проживание). Пу</w:t>
      </w:r>
      <w:r w:rsidR="003F01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тевка приобретается в санатории.</w:t>
      </w:r>
    </w:p>
    <w:p w:rsidR="00920451" w:rsidRPr="00463EC8" w:rsidRDefault="00456243" w:rsidP="00993DC0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3)</w:t>
      </w:r>
      <w:r w:rsidR="00920451" w:rsidRPr="00463E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5225FB" w:rsidRPr="00DC47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курсовке </w:t>
      </w:r>
      <w:r w:rsidR="00ED0ABE" w:rsidRPr="00DC47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(без</w:t>
      </w:r>
      <w:r w:rsidR="005225FB" w:rsidRPr="00DC47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проживания)</w:t>
      </w:r>
      <w:r w:rsidR="00920451" w:rsidRPr="00DC47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="00920451" w:rsidRPr="00463E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Врачом санатория назначается индивидуальный комплекс лечения с учетом заболевания, </w:t>
      </w:r>
      <w:r w:rsidR="00ED0ABE" w:rsidRPr="00463E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противопоказаний и</w:t>
      </w:r>
      <w:r w:rsidR="00920451" w:rsidRPr="00463E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пожеланий пациента. Возможно оздоровление с диетическим питанием.</w:t>
      </w:r>
    </w:p>
    <w:p w:rsidR="00EB7366" w:rsidRPr="00EB7366" w:rsidRDefault="00463EC8" w:rsidP="00EB7366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63E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Медицинские и диагностические услуги по курсовке оплачиваются по ценам </w:t>
      </w:r>
      <w:r w:rsidR="005225FB" w:rsidRPr="00463E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прейскуранта.</w:t>
      </w:r>
    </w:p>
    <w:p w:rsidR="00463EC8" w:rsidRPr="00463EC8" w:rsidRDefault="00463EC8" w:rsidP="00ED0ABE">
      <w:pPr>
        <w:pStyle w:val="2"/>
        <w:shd w:val="clear" w:color="auto" w:fill="FFFFFF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63E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Перечень медицинских услуг, входящих в стоимость бюджетной путевки на 18 дней (проживание в 2-х местном </w:t>
      </w:r>
      <w:r w:rsidR="00ED0ABE" w:rsidRPr="00463E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номере (</w:t>
      </w:r>
      <w:r w:rsidRPr="00463E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 номере телевизор, </w:t>
      </w:r>
      <w:r w:rsidR="00ED0ABE" w:rsidRPr="00463E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холодильник, душевая</w:t>
      </w:r>
      <w:r w:rsidRPr="00463E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кабина, санузел</w:t>
      </w:r>
      <w:r w:rsidR="003F01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), </w:t>
      </w:r>
      <w:r w:rsidR="003F013A" w:rsidRPr="00463E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лечение</w:t>
      </w:r>
      <w:r w:rsidRPr="00463E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 6-ти разовое питание).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52"/>
        <w:gridCol w:w="2087"/>
      </w:tblGrid>
      <w:tr w:rsidR="00463EC8" w:rsidRPr="00463EC8" w:rsidTr="00463EC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63EC8" w:rsidRPr="00463EC8" w:rsidRDefault="00463EC8" w:rsidP="00463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процедур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63EC8" w:rsidRPr="00463EC8" w:rsidRDefault="00463EC8" w:rsidP="00463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</w:tr>
      <w:tr w:rsidR="00463EC8" w:rsidRPr="00463EC8" w:rsidTr="00463EC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63EC8" w:rsidRPr="00463EC8" w:rsidRDefault="00463EC8" w:rsidP="00463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Осмотр врача – терапевта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63EC8" w:rsidRPr="00463EC8" w:rsidRDefault="00463EC8" w:rsidP="00463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463EC8" w:rsidRPr="00463EC8" w:rsidTr="00463EC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63EC8" w:rsidRPr="00463EC8" w:rsidRDefault="00463EC8" w:rsidP="00463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 стоматолога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63EC8" w:rsidRPr="00463EC8" w:rsidRDefault="00463EC8" w:rsidP="00463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63EC8" w:rsidRPr="00463EC8" w:rsidTr="00463EC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63EC8" w:rsidRPr="00463EC8" w:rsidRDefault="00463EC8" w:rsidP="00463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 врача – невролога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63EC8" w:rsidRPr="00463EC8" w:rsidRDefault="00463EC8" w:rsidP="00463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63EC8" w:rsidRPr="00463EC8" w:rsidTr="00463EC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63EC8" w:rsidRPr="00463EC8" w:rsidRDefault="00463EC8" w:rsidP="00463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Электрокардиография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63EC8" w:rsidRPr="00463EC8" w:rsidRDefault="00463EC8" w:rsidP="00463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63EC8" w:rsidRPr="00463EC8" w:rsidTr="00463EC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63EC8" w:rsidRPr="00463EC8" w:rsidRDefault="00463EC8" w:rsidP="00463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Физиолечение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63EC8" w:rsidRPr="00463EC8" w:rsidRDefault="00463EC8" w:rsidP="00463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463EC8" w:rsidRPr="00463EC8" w:rsidTr="00463EC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63EC8" w:rsidRPr="00463EC8" w:rsidRDefault="00463EC8" w:rsidP="00463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Ручной массаж (одна зона)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63EC8" w:rsidRPr="00463EC8" w:rsidRDefault="00463EC8" w:rsidP="00463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463EC8" w:rsidRPr="00463EC8" w:rsidTr="00463EC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63EC8" w:rsidRPr="00463EC8" w:rsidRDefault="00463EC8" w:rsidP="00463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Ингаляции (с минер.водой, травой, эуфиллином)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63EC8" w:rsidRPr="00463EC8" w:rsidRDefault="00463EC8" w:rsidP="00463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463EC8" w:rsidRPr="00463EC8" w:rsidTr="00463EC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63EC8" w:rsidRPr="00463EC8" w:rsidRDefault="00463EC8" w:rsidP="00463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Лечебная физкультура (групповые занятия)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63EC8" w:rsidRPr="00463EC8" w:rsidRDefault="00463EC8" w:rsidP="00463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463EC8" w:rsidRPr="00463EC8" w:rsidTr="00463EC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63EC8" w:rsidRPr="00463EC8" w:rsidRDefault="00463EC8" w:rsidP="00463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Теплолечение ( парафин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63EC8" w:rsidRPr="00463EC8" w:rsidRDefault="00463EC8" w:rsidP="00463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463EC8" w:rsidRPr="00463EC8" w:rsidTr="00463EC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63EC8" w:rsidRPr="00463EC8" w:rsidRDefault="00463EC8" w:rsidP="00463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Водолечение (ванна или циркулярный</w:t>
            </w:r>
            <w:r w:rsidR="00F47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восходящий</w:t>
            </w:r>
            <w:r w:rsidRPr="00463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душ</w:t>
            </w:r>
            <w:r w:rsidR="00F47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63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63EC8" w:rsidRPr="00463EC8" w:rsidRDefault="00463EC8" w:rsidP="00463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463EC8" w:rsidRPr="00463EC8" w:rsidTr="00463EC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63EC8" w:rsidRPr="00463EC8" w:rsidRDefault="00463EC8" w:rsidP="00463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Неотложная медицинская помощь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63EC8" w:rsidRPr="00463EC8" w:rsidRDefault="00463EC8" w:rsidP="00463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круглосуточно</w:t>
            </w:r>
          </w:p>
        </w:tc>
      </w:tr>
    </w:tbl>
    <w:p w:rsidR="00993DC0" w:rsidRPr="00993DC0" w:rsidRDefault="00993DC0" w:rsidP="00993D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3DC0" w:rsidRPr="00463EC8" w:rsidRDefault="00993DC0" w:rsidP="00993D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E6D3F" w:rsidRPr="005225FB" w:rsidRDefault="00275387" w:rsidP="005225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E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Возможно проживание в </w:t>
      </w:r>
      <w:r w:rsidR="00EF5DBB" w:rsidRPr="00463E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– х местном </w:t>
      </w:r>
      <w:r w:rsidRPr="00463E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номере повышенной комфортности. Стоимость дополнительной </w:t>
      </w:r>
      <w:r w:rsidR="00EF5DBB" w:rsidRPr="00463EC8">
        <w:rPr>
          <w:rFonts w:ascii="Times New Roman" w:eastAsia="Times New Roman" w:hAnsi="Times New Roman" w:cs="Times New Roman"/>
          <w:sz w:val="28"/>
          <w:szCs w:val="28"/>
          <w:lang w:eastAsia="ru-RU"/>
        </w:rPr>
        <w:t>оплаты номера</w:t>
      </w:r>
      <w:r w:rsidRPr="00463E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216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составляет </w:t>
      </w:r>
      <w:r w:rsidRPr="00463EC8">
        <w:rPr>
          <w:rFonts w:ascii="Times New Roman" w:eastAsia="Times New Roman" w:hAnsi="Times New Roman" w:cs="Times New Roman"/>
          <w:sz w:val="28"/>
          <w:szCs w:val="28"/>
          <w:lang w:eastAsia="ru-RU"/>
        </w:rPr>
        <w:t>105</w:t>
      </w:r>
      <w:r w:rsidR="00EF5DBB" w:rsidRPr="00463E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,00 р. - </w:t>
      </w:r>
      <w:r w:rsidRPr="00463E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сутки.</w:t>
      </w:r>
    </w:p>
    <w:p w:rsidR="002E6D3F" w:rsidRDefault="002E6D3F" w:rsidP="00993D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63EC8" w:rsidRPr="00463EC8" w:rsidRDefault="00463EC8" w:rsidP="00ED0A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E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Перечень медицинских услуг, входящих в стоимость платной путевки на 18 дней (проживание в 2 -х местном номере</w:t>
      </w:r>
      <w:r w:rsidR="005225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повышенной комфортности</w:t>
      </w:r>
      <w:r w:rsidRPr="00463E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 лечение, 6-ти разовое питание).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39"/>
        <w:gridCol w:w="1816"/>
      </w:tblGrid>
      <w:tr w:rsidR="00463EC8" w:rsidRPr="00463EC8" w:rsidTr="00E07654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63EC8" w:rsidRPr="00463EC8" w:rsidRDefault="00463EC8" w:rsidP="00463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63EC8" w:rsidRPr="00463EC8" w:rsidRDefault="00463EC8" w:rsidP="00463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63EC8" w:rsidRPr="00463EC8" w:rsidTr="00E07654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63EC8" w:rsidRPr="00463EC8" w:rsidRDefault="00463EC8" w:rsidP="00463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63EC8" w:rsidRPr="00463EC8" w:rsidRDefault="00463EC8" w:rsidP="00463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07654" w:rsidRPr="00463EC8" w:rsidTr="00E07654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07654" w:rsidRPr="00463EC8" w:rsidRDefault="00E07654" w:rsidP="00B61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процедур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07654" w:rsidRPr="00463EC8" w:rsidRDefault="00E07654" w:rsidP="00B61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</w:tr>
      <w:tr w:rsidR="00E07654" w:rsidRPr="00463EC8" w:rsidTr="00E07654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07654" w:rsidRPr="00463EC8" w:rsidRDefault="00E07654" w:rsidP="00B61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Осмотр врача – терапевта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07654" w:rsidRPr="00463EC8" w:rsidRDefault="00E07654" w:rsidP="00B61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E07654" w:rsidRPr="00463EC8" w:rsidTr="00E07654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07654" w:rsidRPr="00463EC8" w:rsidRDefault="00E07654" w:rsidP="00B61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 стоматолога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07654" w:rsidRPr="00463EC8" w:rsidRDefault="00E07654" w:rsidP="00B61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07654" w:rsidRPr="00463EC8" w:rsidTr="00E07654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07654" w:rsidRPr="00463EC8" w:rsidRDefault="00E07654" w:rsidP="00B61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 врача – невролога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07654" w:rsidRPr="00463EC8" w:rsidRDefault="00E07654" w:rsidP="00B61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07654" w:rsidRPr="00463EC8" w:rsidTr="00E07654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07654" w:rsidRPr="00463EC8" w:rsidRDefault="00E07654" w:rsidP="00B61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Электрокардиография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07654" w:rsidRPr="00463EC8" w:rsidRDefault="00E07654" w:rsidP="00B61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07654" w:rsidRPr="00463EC8" w:rsidTr="00E07654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07654" w:rsidRPr="00463EC8" w:rsidRDefault="00E07654" w:rsidP="00B61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Физиолечение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07654" w:rsidRPr="00463EC8" w:rsidRDefault="00E07654" w:rsidP="00B61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E07654" w:rsidRPr="00463EC8" w:rsidTr="00E07654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07654" w:rsidRPr="00463EC8" w:rsidRDefault="00E07654" w:rsidP="00B61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Ручной массаж (одна зона)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07654" w:rsidRPr="00463EC8" w:rsidRDefault="00E07654" w:rsidP="00B61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E07654" w:rsidRPr="00463EC8" w:rsidTr="00E07654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07654" w:rsidRPr="00463EC8" w:rsidRDefault="00E07654" w:rsidP="00B61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Ингаляции (с минер.водой, травой, эуфиллином)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07654" w:rsidRPr="00463EC8" w:rsidRDefault="00E07654" w:rsidP="00B61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E07654" w:rsidRPr="00463EC8" w:rsidTr="00E07654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07654" w:rsidRPr="00463EC8" w:rsidRDefault="00E07654" w:rsidP="00B61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Лечебная физкультура (групповые занятия)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07654" w:rsidRPr="00463EC8" w:rsidRDefault="00E07654" w:rsidP="00B61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E07654" w:rsidRPr="00463EC8" w:rsidTr="00E07654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07654" w:rsidRPr="00463EC8" w:rsidRDefault="00E07654" w:rsidP="00B61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Теплолечение ( парафин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07654" w:rsidRPr="00463EC8" w:rsidRDefault="00E07654" w:rsidP="00B61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E07654" w:rsidRPr="00463EC8" w:rsidTr="00E07654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07654" w:rsidRPr="00463EC8" w:rsidRDefault="00E07654" w:rsidP="00B61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Водолечение (ванна или циркулярный</w:t>
            </w:r>
            <w:r w:rsidR="00F47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восзодящий</w:t>
            </w:r>
            <w:r w:rsidRPr="00463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душ</w:t>
            </w:r>
            <w:r w:rsidR="00F47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63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07654" w:rsidRPr="00463EC8" w:rsidRDefault="00E07654" w:rsidP="00B61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E07654" w:rsidRPr="00463EC8" w:rsidTr="00E07654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07654" w:rsidRPr="00463EC8" w:rsidRDefault="00E07654" w:rsidP="00B61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Неотложная медицинская помощь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07654" w:rsidRPr="00463EC8" w:rsidRDefault="00E07654" w:rsidP="00B61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круглосуточно</w:t>
            </w:r>
          </w:p>
        </w:tc>
      </w:tr>
      <w:tr w:rsidR="005216E1" w:rsidRPr="00463EC8" w:rsidTr="00E07654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216E1" w:rsidRPr="00463EC8" w:rsidRDefault="005216E1" w:rsidP="00B61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1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Стоимость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216E1" w:rsidRPr="00463EC8" w:rsidRDefault="005216E1" w:rsidP="00B61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1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24 490.00</w:t>
            </w:r>
          </w:p>
        </w:tc>
      </w:tr>
      <w:tr w:rsidR="00463EC8" w:rsidRPr="00463EC8" w:rsidTr="00E07654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07654" w:rsidRPr="00463EC8" w:rsidRDefault="003F013A" w:rsidP="005216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01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Прием отдыхающих с </w:t>
            </w:r>
            <w:r w:rsidR="005216E1" w:rsidRPr="003F01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оплатой полной</w:t>
            </w:r>
            <w:r w:rsidRPr="003F01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стоимости </w:t>
            </w:r>
            <w:r w:rsidR="005216E1" w:rsidRPr="003F01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услуг производится</w:t>
            </w:r>
            <w:r w:rsidRPr="003F01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согласованию с администрацией на любой срок оздоровления по желанию отдыхающих (но не менее 5 дней).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Стоимост</w:t>
            </w:r>
            <w:r w:rsidR="005216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ь дня оздоровления составляет 1360.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  <w:r w:rsidR="005216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р. (питание, лечение, проживание)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63EC8" w:rsidRPr="00463EC8" w:rsidRDefault="00463EC8" w:rsidP="00463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63EC8" w:rsidRPr="00463EC8" w:rsidTr="00E07654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63EC8" w:rsidRPr="00463EC8" w:rsidRDefault="00463EC8" w:rsidP="00463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63EC8" w:rsidRPr="00463EC8" w:rsidRDefault="00463EC8" w:rsidP="00463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63EC8" w:rsidRPr="00463EC8" w:rsidTr="00E07654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63EC8" w:rsidRDefault="00463EC8" w:rsidP="00463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732E6" w:rsidRDefault="008732E6" w:rsidP="00463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F013A" w:rsidRDefault="003F013A" w:rsidP="00463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F013A" w:rsidRDefault="003F013A" w:rsidP="00463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F013A" w:rsidRDefault="003F013A" w:rsidP="00463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F013A" w:rsidRDefault="003F013A" w:rsidP="00463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F013A" w:rsidRDefault="003F013A" w:rsidP="00463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732E6" w:rsidRPr="00463EC8" w:rsidRDefault="008732E6" w:rsidP="00463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63EC8" w:rsidRPr="00463EC8" w:rsidRDefault="00463EC8" w:rsidP="00463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63EC8" w:rsidRPr="00463EC8" w:rsidTr="00E07654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732E6" w:rsidRPr="00ED0ABE" w:rsidRDefault="008732E6" w:rsidP="008732E6">
            <w:pPr>
              <w:tabs>
                <w:tab w:val="left" w:pos="499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D0AB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Дополнительные платные медицинские и оздоровительные услуги</w:t>
            </w:r>
            <w:r w:rsidR="003F013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, на входящие в стоимость путевки</w:t>
            </w:r>
            <w:r w:rsidRPr="00ED0AB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:</w:t>
            </w:r>
          </w:p>
          <w:p w:rsidR="008732E6" w:rsidRPr="00EB7366" w:rsidRDefault="008732E6" w:rsidP="008732E6">
            <w:pPr>
              <w:tabs>
                <w:tab w:val="left" w:pos="499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732E6" w:rsidRPr="00EB7366" w:rsidRDefault="008732E6" w:rsidP="008732E6">
            <w:pPr>
              <w:tabs>
                <w:tab w:val="left" w:pos="499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73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сухие углекислые ванны               </w:t>
            </w:r>
            <w:r w:rsidRPr="00EB73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  <w:p w:rsidR="008732E6" w:rsidRPr="00EB7366" w:rsidRDefault="008732E6" w:rsidP="008732E6">
            <w:pPr>
              <w:tabs>
                <w:tab w:val="left" w:pos="499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73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мониторное очищение кишечника</w:t>
            </w:r>
          </w:p>
          <w:p w:rsidR="008732E6" w:rsidRPr="00EB7366" w:rsidRDefault="008732E6" w:rsidP="008732E6">
            <w:pPr>
              <w:tabs>
                <w:tab w:val="left" w:pos="499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73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магнитолазерная терапия       </w:t>
            </w:r>
            <w:r w:rsidRPr="00EB73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  <w:p w:rsidR="008732E6" w:rsidRPr="00EB7366" w:rsidRDefault="008732E6" w:rsidP="008732E6">
            <w:pPr>
              <w:tabs>
                <w:tab w:val="left" w:pos="499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73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определение уровня сахара в крови</w:t>
            </w:r>
          </w:p>
          <w:p w:rsidR="008732E6" w:rsidRPr="00EB7366" w:rsidRDefault="008732E6" w:rsidP="008732E6">
            <w:pPr>
              <w:tabs>
                <w:tab w:val="left" w:pos="499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73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лимфодренаж</w:t>
            </w:r>
            <w:r w:rsidRPr="00EB73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  <w:p w:rsidR="008732E6" w:rsidRPr="00EB7366" w:rsidRDefault="001D72AC" w:rsidP="008732E6">
            <w:pPr>
              <w:tabs>
                <w:tab w:val="left" w:pos="499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инъекции внутривенные   струйные, капельные, внутримышечные</w:t>
            </w:r>
            <w:bookmarkStart w:id="0" w:name="_GoBack"/>
            <w:bookmarkEnd w:id="0"/>
          </w:p>
          <w:p w:rsidR="008732E6" w:rsidRPr="00EB7366" w:rsidRDefault="008732E6" w:rsidP="008732E6">
            <w:pPr>
              <w:tabs>
                <w:tab w:val="left" w:pos="499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73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аппаратный массаж (кресло  массажное)                 </w:t>
            </w:r>
          </w:p>
          <w:p w:rsidR="008732E6" w:rsidRPr="00EB7366" w:rsidRDefault="008732E6" w:rsidP="008732E6">
            <w:pPr>
              <w:tabs>
                <w:tab w:val="left" w:pos="499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73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небулайзер  (ингаляции)</w:t>
            </w:r>
            <w:r w:rsidRPr="00EB73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 xml:space="preserve"> </w:t>
            </w:r>
          </w:p>
          <w:p w:rsidR="008732E6" w:rsidRPr="00EB7366" w:rsidRDefault="008732E6" w:rsidP="008732E6">
            <w:pPr>
              <w:tabs>
                <w:tab w:val="left" w:pos="499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73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тренажерный  зал</w:t>
            </w:r>
          </w:p>
          <w:p w:rsidR="008732E6" w:rsidRPr="00EB7366" w:rsidRDefault="008732E6" w:rsidP="008732E6">
            <w:pPr>
              <w:tabs>
                <w:tab w:val="left" w:pos="499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73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мануальная терапия</w:t>
            </w:r>
            <w:r w:rsidRPr="00EB73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 xml:space="preserve">         </w:t>
            </w:r>
          </w:p>
          <w:p w:rsidR="003F013A" w:rsidRDefault="003F013A" w:rsidP="008732E6">
            <w:pPr>
              <w:tabs>
                <w:tab w:val="left" w:pos="499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душ  Шарко</w:t>
            </w:r>
          </w:p>
          <w:p w:rsidR="008732E6" w:rsidRPr="00EB7366" w:rsidRDefault="003F013A" w:rsidP="008732E6">
            <w:pPr>
              <w:tabs>
                <w:tab w:val="left" w:pos="499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8732E6" w:rsidRPr="00EB73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подводный  душ – массаж</w:t>
            </w:r>
          </w:p>
          <w:p w:rsidR="008732E6" w:rsidRPr="00EB7366" w:rsidRDefault="008732E6" w:rsidP="008732E6">
            <w:pPr>
              <w:tabs>
                <w:tab w:val="left" w:pos="499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73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гирудотерапия                       </w:t>
            </w:r>
            <w:r w:rsidRPr="00EB73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  <w:p w:rsidR="003F013A" w:rsidRDefault="008732E6" w:rsidP="008732E6">
            <w:pPr>
              <w:tabs>
                <w:tab w:val="left" w:pos="499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73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вытяжение позвоночника «Ормед- профилактик»    </w:t>
            </w:r>
          </w:p>
          <w:p w:rsidR="008732E6" w:rsidRPr="00EB7366" w:rsidRDefault="003F013A" w:rsidP="008732E6">
            <w:pPr>
              <w:tabs>
                <w:tab w:val="left" w:pos="499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грязелечение</w:t>
            </w:r>
            <w:r w:rsidR="008732E6" w:rsidRPr="00EB73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F47F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ппликации</w:t>
            </w:r>
            <w:r w:rsidRPr="003F01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грязью «Озеро Большой Тараскуль»</w:t>
            </w:r>
          </w:p>
          <w:p w:rsidR="008732E6" w:rsidRDefault="008732E6" w:rsidP="008732E6">
            <w:pPr>
              <w:tabs>
                <w:tab w:val="left" w:pos="499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732E6" w:rsidRDefault="008732E6" w:rsidP="008732E6">
            <w:pPr>
              <w:tabs>
                <w:tab w:val="left" w:pos="499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732E6" w:rsidRDefault="008732E6" w:rsidP="008732E6">
            <w:pPr>
              <w:tabs>
                <w:tab w:val="left" w:pos="499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732E6" w:rsidRDefault="008732E6" w:rsidP="008732E6">
            <w:pPr>
              <w:tabs>
                <w:tab w:val="left" w:pos="499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732E6" w:rsidRDefault="008732E6" w:rsidP="008732E6">
            <w:pPr>
              <w:tabs>
                <w:tab w:val="left" w:pos="499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63EC8" w:rsidRPr="00463EC8" w:rsidRDefault="00463EC8" w:rsidP="00463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63EC8" w:rsidRPr="00463EC8" w:rsidRDefault="00463EC8" w:rsidP="00463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63EC8" w:rsidRPr="00463EC8" w:rsidTr="00E07654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63EC8" w:rsidRPr="00463EC8" w:rsidRDefault="00463EC8" w:rsidP="00463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63EC8" w:rsidRPr="00463EC8" w:rsidRDefault="00463EC8" w:rsidP="00463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63EC8" w:rsidRPr="00463EC8" w:rsidTr="00E07654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47F80" w:rsidRPr="00456243" w:rsidRDefault="00F47F80" w:rsidP="00F47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62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Прейскурант цен</w:t>
            </w:r>
          </w:p>
          <w:p w:rsidR="00F47F80" w:rsidRPr="00456243" w:rsidRDefault="00F47F80" w:rsidP="00F47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562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 платные медицинские услуги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</w:t>
            </w:r>
            <w:r w:rsidRPr="004562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МБУ Управление зданиями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</w:t>
            </w:r>
            <w:r w:rsidRPr="004562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Администрации г. Екатеринбурга подразделение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4562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оздоровительный центр «Санаторий «Бодрость»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</w:t>
            </w:r>
            <w:r w:rsidRPr="004562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  2015 год</w:t>
            </w:r>
          </w:p>
          <w:p w:rsidR="00F47F80" w:rsidRPr="00456243" w:rsidRDefault="00F47F80" w:rsidP="00F47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5781"/>
              <w:gridCol w:w="1448"/>
            </w:tblGrid>
            <w:tr w:rsidR="00F47F80" w:rsidRPr="00456243" w:rsidTr="00B61067">
              <w:tc>
                <w:tcPr>
                  <w:tcW w:w="7763" w:type="dxa"/>
                </w:tcPr>
                <w:p w:rsidR="00F47F80" w:rsidRPr="00456243" w:rsidRDefault="00F47F80" w:rsidP="00F47F80">
                  <w:pPr>
                    <w:keepNext/>
                    <w:spacing w:after="0" w:line="240" w:lineRule="auto"/>
                    <w:jc w:val="center"/>
                    <w:outlineLvl w:val="2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r w:rsidRPr="00456243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Наименование услуги</w:t>
                  </w:r>
                </w:p>
              </w:tc>
              <w:tc>
                <w:tcPr>
                  <w:tcW w:w="1559" w:type="dxa"/>
                </w:tcPr>
                <w:p w:rsidR="00F47F80" w:rsidRPr="00456243" w:rsidRDefault="00F47F80" w:rsidP="00F47F8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62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Цена в рублях</w:t>
                  </w:r>
                </w:p>
              </w:tc>
            </w:tr>
            <w:tr w:rsidR="00F47F80" w:rsidRPr="00456243" w:rsidTr="00B61067">
              <w:trPr>
                <w:trHeight w:val="272"/>
              </w:trPr>
              <w:tc>
                <w:tcPr>
                  <w:tcW w:w="9322" w:type="dxa"/>
                  <w:gridSpan w:val="2"/>
                </w:tcPr>
                <w:p w:rsidR="00F47F80" w:rsidRPr="00456243" w:rsidRDefault="00F47F80" w:rsidP="00F47F8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i/>
                      <w:sz w:val="24"/>
                      <w:szCs w:val="24"/>
                      <w:lang w:eastAsia="ru-RU"/>
                    </w:rPr>
                  </w:pPr>
                  <w:r w:rsidRPr="00456243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24"/>
                      <w:szCs w:val="24"/>
                      <w:lang w:eastAsia="ru-RU"/>
                    </w:rPr>
                    <w:t>Консультация врача специалиста</w:t>
                  </w:r>
                </w:p>
              </w:tc>
            </w:tr>
            <w:tr w:rsidR="00F47F80" w:rsidRPr="00456243" w:rsidTr="00B61067">
              <w:trPr>
                <w:trHeight w:val="272"/>
              </w:trPr>
              <w:tc>
                <w:tcPr>
                  <w:tcW w:w="7763" w:type="dxa"/>
                </w:tcPr>
                <w:p w:rsidR="00F47F80" w:rsidRPr="00456243" w:rsidRDefault="00F47F80" w:rsidP="00F47F80">
                  <w:pPr>
                    <w:keepNext/>
                    <w:spacing w:after="0" w:line="240" w:lineRule="auto"/>
                    <w:jc w:val="both"/>
                    <w:outlineLvl w:val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62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Терапевта</w:t>
                  </w:r>
                </w:p>
              </w:tc>
              <w:tc>
                <w:tcPr>
                  <w:tcW w:w="1559" w:type="dxa"/>
                </w:tcPr>
                <w:p w:rsidR="00F47F80" w:rsidRPr="00456243" w:rsidRDefault="00F47F80" w:rsidP="00F47F8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62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250,00</w:t>
                  </w:r>
                </w:p>
              </w:tc>
            </w:tr>
            <w:tr w:rsidR="00F47F80" w:rsidRPr="00456243" w:rsidTr="00B61067">
              <w:trPr>
                <w:trHeight w:val="272"/>
              </w:trPr>
              <w:tc>
                <w:tcPr>
                  <w:tcW w:w="7763" w:type="dxa"/>
                </w:tcPr>
                <w:p w:rsidR="00F47F80" w:rsidRPr="00456243" w:rsidRDefault="00F47F80" w:rsidP="00F47F80">
                  <w:pPr>
                    <w:keepNext/>
                    <w:spacing w:after="0" w:line="240" w:lineRule="auto"/>
                    <w:jc w:val="both"/>
                    <w:outlineLvl w:val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62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Невролога</w:t>
                  </w:r>
                </w:p>
              </w:tc>
              <w:tc>
                <w:tcPr>
                  <w:tcW w:w="1559" w:type="dxa"/>
                </w:tcPr>
                <w:p w:rsidR="00F47F80" w:rsidRPr="00456243" w:rsidRDefault="00F47F80" w:rsidP="00F47F8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62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250,00</w:t>
                  </w:r>
                </w:p>
              </w:tc>
            </w:tr>
            <w:tr w:rsidR="00F47F80" w:rsidRPr="00456243" w:rsidTr="00B61067">
              <w:trPr>
                <w:trHeight w:val="272"/>
              </w:trPr>
              <w:tc>
                <w:tcPr>
                  <w:tcW w:w="7763" w:type="dxa"/>
                </w:tcPr>
                <w:p w:rsidR="00F47F80" w:rsidRPr="00456243" w:rsidRDefault="00F47F80" w:rsidP="00F47F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62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Гирудотерапевта   </w:t>
                  </w:r>
                </w:p>
                <w:p w:rsidR="00F47F80" w:rsidRPr="00456243" w:rsidRDefault="00F47F80" w:rsidP="00F47F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62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Гирудотерапия (со стоимостью 1 единицы )</w:t>
                  </w:r>
                </w:p>
              </w:tc>
              <w:tc>
                <w:tcPr>
                  <w:tcW w:w="1559" w:type="dxa"/>
                </w:tcPr>
                <w:p w:rsidR="00F47F80" w:rsidRPr="00456243" w:rsidRDefault="00F47F80" w:rsidP="00F47F8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62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250,00</w:t>
                  </w:r>
                </w:p>
                <w:p w:rsidR="00F47F80" w:rsidRPr="00456243" w:rsidRDefault="00F47F80" w:rsidP="00F47F8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62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165,00</w:t>
                  </w:r>
                </w:p>
              </w:tc>
            </w:tr>
            <w:tr w:rsidR="00F47F80" w:rsidRPr="00456243" w:rsidTr="00B61067">
              <w:trPr>
                <w:trHeight w:val="272"/>
              </w:trPr>
              <w:tc>
                <w:tcPr>
                  <w:tcW w:w="7763" w:type="dxa"/>
                </w:tcPr>
                <w:p w:rsidR="00F47F80" w:rsidRPr="00456243" w:rsidRDefault="00F47F80" w:rsidP="00F47F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62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Первичная консультация врача мануальной терапии и первичная процедура мануальной терапии</w:t>
                  </w:r>
                </w:p>
                <w:p w:rsidR="00F47F80" w:rsidRPr="00456243" w:rsidRDefault="00F47F80" w:rsidP="00F47F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62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Последующие процедуры мануальной терапии (1 ед.)                              </w:t>
                  </w:r>
                </w:p>
              </w:tc>
              <w:tc>
                <w:tcPr>
                  <w:tcW w:w="1559" w:type="dxa"/>
                </w:tcPr>
                <w:p w:rsidR="00F47F80" w:rsidRPr="00456243" w:rsidRDefault="00F47F80" w:rsidP="00F47F8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62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500,00</w:t>
                  </w:r>
                </w:p>
                <w:p w:rsidR="00F47F80" w:rsidRPr="00456243" w:rsidRDefault="00F47F80" w:rsidP="00F47F8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F47F80" w:rsidRPr="00456243" w:rsidRDefault="00F47F80" w:rsidP="00F47F8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62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280,00</w:t>
                  </w:r>
                </w:p>
              </w:tc>
            </w:tr>
            <w:tr w:rsidR="00F47F80" w:rsidRPr="00456243" w:rsidTr="00B61067">
              <w:trPr>
                <w:trHeight w:val="272"/>
              </w:trPr>
              <w:tc>
                <w:tcPr>
                  <w:tcW w:w="7763" w:type="dxa"/>
                </w:tcPr>
                <w:p w:rsidR="00F47F80" w:rsidRPr="00456243" w:rsidRDefault="00F47F80" w:rsidP="00F47F80">
                  <w:pPr>
                    <w:keepNext/>
                    <w:spacing w:after="0" w:line="240" w:lineRule="auto"/>
                    <w:outlineLvl w:val="2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r w:rsidRPr="00456243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Первичный осмотр и консультация зубного врача</w:t>
                  </w:r>
                </w:p>
                <w:p w:rsidR="00F47F80" w:rsidRPr="00456243" w:rsidRDefault="00F47F80" w:rsidP="00F47F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62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для отдыхающих по путевкам</w:t>
                  </w:r>
                </w:p>
              </w:tc>
              <w:tc>
                <w:tcPr>
                  <w:tcW w:w="1559" w:type="dxa"/>
                </w:tcPr>
                <w:p w:rsidR="00F47F80" w:rsidRPr="00456243" w:rsidRDefault="00F47F80" w:rsidP="00F47F8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62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бесплатно</w:t>
                  </w:r>
                </w:p>
              </w:tc>
            </w:tr>
            <w:tr w:rsidR="00F47F80" w:rsidRPr="00456243" w:rsidTr="00B61067">
              <w:trPr>
                <w:trHeight w:val="272"/>
              </w:trPr>
              <w:tc>
                <w:tcPr>
                  <w:tcW w:w="7763" w:type="dxa"/>
                </w:tcPr>
                <w:p w:rsidR="00F47F80" w:rsidRPr="00456243" w:rsidRDefault="00F47F80" w:rsidP="00F47F80">
                  <w:pPr>
                    <w:keepNext/>
                    <w:spacing w:after="0" w:line="240" w:lineRule="auto"/>
                    <w:outlineLvl w:val="2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r w:rsidRPr="00456243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Первичный осмотр и консультация зубного врача</w:t>
                  </w:r>
                </w:p>
                <w:p w:rsidR="00F47F80" w:rsidRPr="00456243" w:rsidRDefault="00F47F80" w:rsidP="00F47F80">
                  <w:pPr>
                    <w:keepNext/>
                    <w:spacing w:after="0" w:line="240" w:lineRule="auto"/>
                    <w:outlineLvl w:val="2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r w:rsidRPr="00456243">
                    <w:rPr>
                      <w:rFonts w:ascii="Times New Roman" w:eastAsia="Times New Roman" w:hAnsi="Times New Roman" w:cs="Times New Roman"/>
                      <w:bCs/>
                      <w:iCs/>
                      <w:sz w:val="24"/>
                      <w:szCs w:val="24"/>
                      <w:lang w:eastAsia="ru-RU"/>
                    </w:rPr>
                    <w:t>для отдыхающих по курсовкам</w:t>
                  </w:r>
                </w:p>
              </w:tc>
              <w:tc>
                <w:tcPr>
                  <w:tcW w:w="1559" w:type="dxa"/>
                </w:tcPr>
                <w:p w:rsidR="00F47F80" w:rsidRPr="00456243" w:rsidRDefault="00F47F80" w:rsidP="00F47F8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62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170,00</w:t>
                  </w:r>
                </w:p>
              </w:tc>
            </w:tr>
            <w:tr w:rsidR="00F47F80" w:rsidRPr="00456243" w:rsidTr="00B61067">
              <w:trPr>
                <w:trHeight w:val="272"/>
              </w:trPr>
              <w:tc>
                <w:tcPr>
                  <w:tcW w:w="9322" w:type="dxa"/>
                  <w:gridSpan w:val="2"/>
                </w:tcPr>
                <w:p w:rsidR="00F47F80" w:rsidRPr="00456243" w:rsidRDefault="00F47F80" w:rsidP="00F47F8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i/>
                      <w:sz w:val="24"/>
                      <w:szCs w:val="24"/>
                      <w:lang w:eastAsia="ru-RU"/>
                    </w:rPr>
                  </w:pPr>
                  <w:r w:rsidRPr="00456243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24"/>
                      <w:szCs w:val="24"/>
                      <w:lang w:eastAsia="ru-RU"/>
                    </w:rPr>
                    <w:t>Водолечение</w:t>
                  </w:r>
                </w:p>
              </w:tc>
            </w:tr>
            <w:tr w:rsidR="00F47F80" w:rsidRPr="00456243" w:rsidTr="00B61067">
              <w:trPr>
                <w:trHeight w:val="272"/>
              </w:trPr>
              <w:tc>
                <w:tcPr>
                  <w:tcW w:w="7763" w:type="dxa"/>
                </w:tcPr>
                <w:p w:rsidR="00F47F80" w:rsidRPr="00456243" w:rsidRDefault="00F47F80" w:rsidP="00F47F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62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Сауна лечебная (сеанс 1 час) с комнатой отдыха</w:t>
                  </w:r>
                </w:p>
              </w:tc>
              <w:tc>
                <w:tcPr>
                  <w:tcW w:w="1559" w:type="dxa"/>
                </w:tcPr>
                <w:p w:rsidR="00F47F80" w:rsidRPr="00456243" w:rsidRDefault="00F47F80" w:rsidP="00F47F8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62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900,00</w:t>
                  </w:r>
                </w:p>
              </w:tc>
            </w:tr>
            <w:tr w:rsidR="00F47F80" w:rsidRPr="00456243" w:rsidTr="00B61067">
              <w:trPr>
                <w:trHeight w:val="272"/>
              </w:trPr>
              <w:tc>
                <w:tcPr>
                  <w:tcW w:w="7763" w:type="dxa"/>
                </w:tcPr>
                <w:p w:rsidR="00F47F80" w:rsidRPr="00456243" w:rsidRDefault="00F47F80" w:rsidP="00F47F8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62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Ванна скипидарная, пихтовая, йодобромная</w:t>
                  </w:r>
                </w:p>
              </w:tc>
              <w:tc>
                <w:tcPr>
                  <w:tcW w:w="1559" w:type="dxa"/>
                </w:tcPr>
                <w:p w:rsidR="00F47F80" w:rsidRPr="00456243" w:rsidRDefault="00F47F80" w:rsidP="00F47F8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62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110,00</w:t>
                  </w:r>
                </w:p>
              </w:tc>
            </w:tr>
            <w:tr w:rsidR="00F47F80" w:rsidRPr="00456243" w:rsidTr="00B61067">
              <w:trPr>
                <w:trHeight w:val="272"/>
              </w:trPr>
              <w:tc>
                <w:tcPr>
                  <w:tcW w:w="7763" w:type="dxa"/>
                </w:tcPr>
                <w:p w:rsidR="00F47F80" w:rsidRPr="00456243" w:rsidRDefault="00F47F80" w:rsidP="00F47F8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62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Подводный душ – массаж</w:t>
                  </w:r>
                </w:p>
              </w:tc>
              <w:tc>
                <w:tcPr>
                  <w:tcW w:w="1559" w:type="dxa"/>
                </w:tcPr>
                <w:p w:rsidR="00F47F80" w:rsidRPr="00456243" w:rsidRDefault="00F47F80" w:rsidP="00F47F8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62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240,00</w:t>
                  </w:r>
                </w:p>
              </w:tc>
            </w:tr>
            <w:tr w:rsidR="00F47F80" w:rsidRPr="00456243" w:rsidTr="00B61067">
              <w:trPr>
                <w:trHeight w:val="272"/>
              </w:trPr>
              <w:tc>
                <w:tcPr>
                  <w:tcW w:w="7763" w:type="dxa"/>
                </w:tcPr>
                <w:p w:rsidR="00F47F80" w:rsidRPr="00456243" w:rsidRDefault="00F47F80" w:rsidP="00F47F8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62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Душ «Шарко»</w:t>
                  </w:r>
                </w:p>
              </w:tc>
              <w:tc>
                <w:tcPr>
                  <w:tcW w:w="1559" w:type="dxa"/>
                </w:tcPr>
                <w:p w:rsidR="00F47F80" w:rsidRPr="00456243" w:rsidRDefault="00F47F80" w:rsidP="00F47F8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62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170,00</w:t>
                  </w:r>
                </w:p>
              </w:tc>
            </w:tr>
            <w:tr w:rsidR="00F47F80" w:rsidRPr="00456243" w:rsidTr="00B61067">
              <w:trPr>
                <w:trHeight w:val="272"/>
              </w:trPr>
              <w:tc>
                <w:tcPr>
                  <w:tcW w:w="7763" w:type="dxa"/>
                </w:tcPr>
                <w:p w:rsidR="00F47F80" w:rsidRPr="00456243" w:rsidRDefault="00F47F80" w:rsidP="00F47F8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62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Душ циркулярный</w:t>
                  </w:r>
                </w:p>
              </w:tc>
              <w:tc>
                <w:tcPr>
                  <w:tcW w:w="1559" w:type="dxa"/>
                </w:tcPr>
                <w:p w:rsidR="00F47F80" w:rsidRPr="00456243" w:rsidRDefault="00F47F80" w:rsidP="00F47F8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62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90,00</w:t>
                  </w:r>
                </w:p>
              </w:tc>
            </w:tr>
            <w:tr w:rsidR="00F47F80" w:rsidRPr="00456243" w:rsidTr="00B61067">
              <w:trPr>
                <w:trHeight w:val="272"/>
              </w:trPr>
              <w:tc>
                <w:tcPr>
                  <w:tcW w:w="7763" w:type="dxa"/>
                </w:tcPr>
                <w:p w:rsidR="00F47F80" w:rsidRPr="00456243" w:rsidRDefault="00F47F80" w:rsidP="00F47F80">
                  <w:pPr>
                    <w:keepNext/>
                    <w:spacing w:after="0" w:line="240" w:lineRule="auto"/>
                    <w:outlineLvl w:val="2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r w:rsidRPr="00456243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Душ восходящий</w:t>
                  </w:r>
                </w:p>
              </w:tc>
              <w:tc>
                <w:tcPr>
                  <w:tcW w:w="1559" w:type="dxa"/>
                </w:tcPr>
                <w:p w:rsidR="00F47F80" w:rsidRPr="00456243" w:rsidRDefault="00F47F80" w:rsidP="00F47F8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62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90,00</w:t>
                  </w:r>
                </w:p>
              </w:tc>
            </w:tr>
            <w:tr w:rsidR="00F47F80" w:rsidRPr="00456243" w:rsidTr="00B61067">
              <w:trPr>
                <w:trHeight w:val="272"/>
              </w:trPr>
              <w:tc>
                <w:tcPr>
                  <w:tcW w:w="9322" w:type="dxa"/>
                  <w:gridSpan w:val="2"/>
                </w:tcPr>
                <w:p w:rsidR="00F47F80" w:rsidRPr="00456243" w:rsidRDefault="00F47F80" w:rsidP="00F47F8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i/>
                      <w:sz w:val="24"/>
                      <w:szCs w:val="24"/>
                      <w:lang w:eastAsia="ru-RU"/>
                    </w:rPr>
                  </w:pPr>
                  <w:r w:rsidRPr="00456243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24"/>
                      <w:szCs w:val="24"/>
                      <w:lang w:eastAsia="ru-RU"/>
                    </w:rPr>
                    <w:t>Массаж медицинский</w:t>
                  </w:r>
                </w:p>
              </w:tc>
            </w:tr>
            <w:tr w:rsidR="00F47F80" w:rsidRPr="00456243" w:rsidTr="00B61067">
              <w:trPr>
                <w:trHeight w:val="272"/>
              </w:trPr>
              <w:tc>
                <w:tcPr>
                  <w:tcW w:w="7763" w:type="dxa"/>
                </w:tcPr>
                <w:p w:rsidR="00F47F80" w:rsidRPr="00456243" w:rsidRDefault="00F47F80" w:rsidP="00F47F8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62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Массаж ручной (1 зона)</w:t>
                  </w:r>
                </w:p>
              </w:tc>
              <w:tc>
                <w:tcPr>
                  <w:tcW w:w="1559" w:type="dxa"/>
                </w:tcPr>
                <w:p w:rsidR="00F47F80" w:rsidRPr="00456243" w:rsidRDefault="00F47F80" w:rsidP="00F47F8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62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150,00</w:t>
                  </w:r>
                </w:p>
              </w:tc>
            </w:tr>
            <w:tr w:rsidR="00F47F80" w:rsidRPr="00456243" w:rsidTr="00B61067">
              <w:trPr>
                <w:trHeight w:val="272"/>
              </w:trPr>
              <w:tc>
                <w:tcPr>
                  <w:tcW w:w="7763" w:type="dxa"/>
                </w:tcPr>
                <w:p w:rsidR="00F47F80" w:rsidRPr="00456243" w:rsidRDefault="00F47F80" w:rsidP="00F47F8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62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Кресло массажное (объединенный массажный комплекс) 10 мин.</w:t>
                  </w:r>
                </w:p>
              </w:tc>
              <w:tc>
                <w:tcPr>
                  <w:tcW w:w="1559" w:type="dxa"/>
                </w:tcPr>
                <w:p w:rsidR="00F47F80" w:rsidRPr="00456243" w:rsidRDefault="00F47F80" w:rsidP="00F47F8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62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85,00</w:t>
                  </w:r>
                </w:p>
              </w:tc>
            </w:tr>
            <w:tr w:rsidR="00F47F80" w:rsidRPr="00456243" w:rsidTr="00B61067">
              <w:trPr>
                <w:trHeight w:val="272"/>
              </w:trPr>
              <w:tc>
                <w:tcPr>
                  <w:tcW w:w="7763" w:type="dxa"/>
                </w:tcPr>
                <w:p w:rsidR="00F47F80" w:rsidRPr="00456243" w:rsidRDefault="00F47F80" w:rsidP="00F47F80">
                  <w:pPr>
                    <w:keepNext/>
                    <w:spacing w:after="0" w:line="240" w:lineRule="auto"/>
                    <w:outlineLvl w:val="3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r w:rsidRPr="00456243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Вытяжение позвоночника  и вибрационный массаж</w:t>
                  </w:r>
                </w:p>
              </w:tc>
              <w:tc>
                <w:tcPr>
                  <w:tcW w:w="1559" w:type="dxa"/>
                </w:tcPr>
                <w:p w:rsidR="00F47F80" w:rsidRPr="00456243" w:rsidRDefault="00F47F80" w:rsidP="00F47F8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62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250,00</w:t>
                  </w:r>
                </w:p>
              </w:tc>
            </w:tr>
            <w:tr w:rsidR="00F47F80" w:rsidRPr="00456243" w:rsidTr="00B61067">
              <w:trPr>
                <w:trHeight w:val="272"/>
              </w:trPr>
              <w:tc>
                <w:tcPr>
                  <w:tcW w:w="9322" w:type="dxa"/>
                  <w:gridSpan w:val="2"/>
                </w:tcPr>
                <w:p w:rsidR="00F47F80" w:rsidRPr="00456243" w:rsidRDefault="00F47F80" w:rsidP="00F47F8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i/>
                      <w:sz w:val="24"/>
                      <w:szCs w:val="24"/>
                      <w:lang w:eastAsia="ru-RU"/>
                    </w:rPr>
                  </w:pPr>
                  <w:r w:rsidRPr="00456243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24"/>
                      <w:szCs w:val="24"/>
                      <w:lang w:eastAsia="ru-RU"/>
                    </w:rPr>
                    <w:t>Аппаратная физиотерапия</w:t>
                  </w:r>
                </w:p>
              </w:tc>
            </w:tr>
            <w:tr w:rsidR="00F47F80" w:rsidRPr="00456243" w:rsidTr="00B61067">
              <w:trPr>
                <w:trHeight w:val="272"/>
              </w:trPr>
              <w:tc>
                <w:tcPr>
                  <w:tcW w:w="7763" w:type="dxa"/>
                </w:tcPr>
                <w:p w:rsidR="00F47F80" w:rsidRPr="00456243" w:rsidRDefault="00F47F80" w:rsidP="00F47F8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62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Электрофорез</w:t>
                  </w:r>
                </w:p>
              </w:tc>
              <w:tc>
                <w:tcPr>
                  <w:tcW w:w="1559" w:type="dxa"/>
                </w:tcPr>
                <w:p w:rsidR="00F47F80" w:rsidRPr="00456243" w:rsidRDefault="00F47F80" w:rsidP="00F47F8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62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90,00</w:t>
                  </w:r>
                </w:p>
              </w:tc>
            </w:tr>
            <w:tr w:rsidR="00F47F80" w:rsidRPr="00456243" w:rsidTr="00B61067">
              <w:trPr>
                <w:trHeight w:val="272"/>
              </w:trPr>
              <w:tc>
                <w:tcPr>
                  <w:tcW w:w="7763" w:type="dxa"/>
                </w:tcPr>
                <w:p w:rsidR="00F47F80" w:rsidRPr="00456243" w:rsidRDefault="00F47F80" w:rsidP="00F47F8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62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Магнитолазер «Рикта»</w:t>
                  </w:r>
                </w:p>
              </w:tc>
              <w:tc>
                <w:tcPr>
                  <w:tcW w:w="1559" w:type="dxa"/>
                </w:tcPr>
                <w:p w:rsidR="00F47F80" w:rsidRPr="00456243" w:rsidRDefault="00F47F80" w:rsidP="00F47F8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62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135,00</w:t>
                  </w:r>
                </w:p>
              </w:tc>
            </w:tr>
            <w:tr w:rsidR="00F47F80" w:rsidRPr="00456243" w:rsidTr="00B61067">
              <w:trPr>
                <w:trHeight w:val="272"/>
              </w:trPr>
              <w:tc>
                <w:tcPr>
                  <w:tcW w:w="7763" w:type="dxa"/>
                </w:tcPr>
                <w:p w:rsidR="00F47F80" w:rsidRPr="00456243" w:rsidRDefault="00F47F80" w:rsidP="00F47F8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62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Лимфодренаж</w:t>
                  </w:r>
                </w:p>
              </w:tc>
              <w:tc>
                <w:tcPr>
                  <w:tcW w:w="1559" w:type="dxa"/>
                </w:tcPr>
                <w:p w:rsidR="00F47F80" w:rsidRPr="00456243" w:rsidRDefault="00F47F80" w:rsidP="00F47F8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62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110,00</w:t>
                  </w:r>
                </w:p>
              </w:tc>
            </w:tr>
            <w:tr w:rsidR="00F47F80" w:rsidRPr="00456243" w:rsidTr="00B61067">
              <w:trPr>
                <w:trHeight w:val="272"/>
              </w:trPr>
              <w:tc>
                <w:tcPr>
                  <w:tcW w:w="7763" w:type="dxa"/>
                </w:tcPr>
                <w:p w:rsidR="00F47F80" w:rsidRPr="00456243" w:rsidRDefault="00F47F80" w:rsidP="00F47F8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62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</w:t>
                  </w:r>
                  <w:r w:rsidRPr="004562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sym w:font="Symbol" w:char="F0A2"/>
                  </w:r>
                  <w:r w:rsidRPr="004562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Арсонвализация</w:t>
                  </w:r>
                </w:p>
              </w:tc>
              <w:tc>
                <w:tcPr>
                  <w:tcW w:w="1559" w:type="dxa"/>
                </w:tcPr>
                <w:p w:rsidR="00F47F80" w:rsidRPr="00456243" w:rsidRDefault="00F47F80" w:rsidP="00F47F8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62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115,00</w:t>
                  </w:r>
                </w:p>
              </w:tc>
            </w:tr>
            <w:tr w:rsidR="00F47F80" w:rsidRPr="00456243" w:rsidTr="00B61067">
              <w:trPr>
                <w:trHeight w:val="272"/>
              </w:trPr>
              <w:tc>
                <w:tcPr>
                  <w:tcW w:w="7763" w:type="dxa"/>
                </w:tcPr>
                <w:p w:rsidR="00F47F80" w:rsidRPr="00456243" w:rsidRDefault="00F47F80" w:rsidP="00F47F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62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СМТ - терапия </w:t>
                  </w:r>
                </w:p>
              </w:tc>
              <w:tc>
                <w:tcPr>
                  <w:tcW w:w="1559" w:type="dxa"/>
                </w:tcPr>
                <w:p w:rsidR="00F47F80" w:rsidRPr="00456243" w:rsidRDefault="00F47F80" w:rsidP="00F47F8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62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105,00</w:t>
                  </w:r>
                </w:p>
              </w:tc>
            </w:tr>
            <w:tr w:rsidR="00F47F80" w:rsidRPr="00456243" w:rsidTr="00B61067">
              <w:trPr>
                <w:trHeight w:val="272"/>
              </w:trPr>
              <w:tc>
                <w:tcPr>
                  <w:tcW w:w="7763" w:type="dxa"/>
                </w:tcPr>
                <w:p w:rsidR="00F47F80" w:rsidRPr="00456243" w:rsidRDefault="00F47F80" w:rsidP="00F47F8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62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ДДТ - терапия</w:t>
                  </w:r>
                </w:p>
              </w:tc>
              <w:tc>
                <w:tcPr>
                  <w:tcW w:w="1559" w:type="dxa"/>
                </w:tcPr>
                <w:p w:rsidR="00F47F80" w:rsidRPr="00456243" w:rsidRDefault="00F47F80" w:rsidP="00F47F8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62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90,00</w:t>
                  </w:r>
                </w:p>
              </w:tc>
            </w:tr>
            <w:tr w:rsidR="00F47F80" w:rsidRPr="00456243" w:rsidTr="00B61067">
              <w:trPr>
                <w:trHeight w:val="272"/>
              </w:trPr>
              <w:tc>
                <w:tcPr>
                  <w:tcW w:w="7763" w:type="dxa"/>
                </w:tcPr>
                <w:p w:rsidR="00F47F80" w:rsidRPr="00456243" w:rsidRDefault="00F47F80" w:rsidP="00F47F8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62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Ленар - электросон</w:t>
                  </w:r>
                </w:p>
              </w:tc>
              <w:tc>
                <w:tcPr>
                  <w:tcW w:w="1559" w:type="dxa"/>
                </w:tcPr>
                <w:p w:rsidR="00F47F80" w:rsidRPr="00456243" w:rsidRDefault="00F47F80" w:rsidP="00F47F8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62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95,00</w:t>
                  </w:r>
                </w:p>
              </w:tc>
            </w:tr>
            <w:tr w:rsidR="00F47F80" w:rsidRPr="00456243" w:rsidTr="00B61067">
              <w:trPr>
                <w:trHeight w:val="272"/>
              </w:trPr>
              <w:tc>
                <w:tcPr>
                  <w:tcW w:w="7763" w:type="dxa"/>
                </w:tcPr>
                <w:p w:rsidR="00F47F80" w:rsidRPr="00456243" w:rsidRDefault="00F47F80" w:rsidP="00F47F8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62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УВЧ</w:t>
                  </w:r>
                </w:p>
              </w:tc>
              <w:tc>
                <w:tcPr>
                  <w:tcW w:w="1559" w:type="dxa"/>
                </w:tcPr>
                <w:p w:rsidR="00F47F80" w:rsidRPr="00456243" w:rsidRDefault="00F47F80" w:rsidP="00F47F8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62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95,00</w:t>
                  </w:r>
                </w:p>
              </w:tc>
            </w:tr>
            <w:tr w:rsidR="00F47F80" w:rsidRPr="00456243" w:rsidTr="00B61067">
              <w:trPr>
                <w:trHeight w:val="272"/>
              </w:trPr>
              <w:tc>
                <w:tcPr>
                  <w:tcW w:w="7763" w:type="dxa"/>
                </w:tcPr>
                <w:p w:rsidR="00F47F80" w:rsidRPr="00456243" w:rsidRDefault="00F47F80" w:rsidP="00F47F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62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КВЧ</w:t>
                  </w:r>
                </w:p>
              </w:tc>
              <w:tc>
                <w:tcPr>
                  <w:tcW w:w="1559" w:type="dxa"/>
                </w:tcPr>
                <w:p w:rsidR="00F47F80" w:rsidRPr="00456243" w:rsidRDefault="00F47F80" w:rsidP="00F47F8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62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95,00</w:t>
                  </w:r>
                </w:p>
              </w:tc>
            </w:tr>
            <w:tr w:rsidR="00F47F80" w:rsidRPr="00456243" w:rsidTr="00B61067">
              <w:trPr>
                <w:trHeight w:val="272"/>
              </w:trPr>
              <w:tc>
                <w:tcPr>
                  <w:tcW w:w="7763" w:type="dxa"/>
                </w:tcPr>
                <w:p w:rsidR="00F47F80" w:rsidRPr="00456243" w:rsidRDefault="00F47F80" w:rsidP="00F47F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62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Ультразвук</w:t>
                  </w:r>
                </w:p>
              </w:tc>
              <w:tc>
                <w:tcPr>
                  <w:tcW w:w="1559" w:type="dxa"/>
                </w:tcPr>
                <w:p w:rsidR="00F47F80" w:rsidRPr="00456243" w:rsidRDefault="00F47F80" w:rsidP="00F47F8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62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110,00</w:t>
                  </w:r>
                </w:p>
              </w:tc>
            </w:tr>
            <w:tr w:rsidR="00F47F80" w:rsidRPr="00456243" w:rsidTr="00B61067">
              <w:trPr>
                <w:trHeight w:val="272"/>
              </w:trPr>
              <w:tc>
                <w:tcPr>
                  <w:tcW w:w="7763" w:type="dxa"/>
                </w:tcPr>
                <w:p w:rsidR="00F47F80" w:rsidRPr="00456243" w:rsidRDefault="00F47F80" w:rsidP="00F47F8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62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Магнитотерапия «Полюс – 2Д»</w:t>
                  </w:r>
                </w:p>
              </w:tc>
              <w:tc>
                <w:tcPr>
                  <w:tcW w:w="1559" w:type="dxa"/>
                </w:tcPr>
                <w:p w:rsidR="00F47F80" w:rsidRPr="00456243" w:rsidRDefault="00F47F80" w:rsidP="00F47F8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62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90,00</w:t>
                  </w:r>
                </w:p>
              </w:tc>
            </w:tr>
            <w:tr w:rsidR="00F47F80" w:rsidRPr="00456243" w:rsidTr="00B61067">
              <w:trPr>
                <w:trHeight w:val="272"/>
              </w:trPr>
              <w:tc>
                <w:tcPr>
                  <w:tcW w:w="7763" w:type="dxa"/>
                </w:tcPr>
                <w:p w:rsidR="00F47F80" w:rsidRPr="00456243" w:rsidRDefault="00F47F80" w:rsidP="00F47F8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62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Магнитотерапия «Полюс – 2»</w:t>
                  </w:r>
                </w:p>
              </w:tc>
              <w:tc>
                <w:tcPr>
                  <w:tcW w:w="1559" w:type="dxa"/>
                </w:tcPr>
                <w:p w:rsidR="00F47F80" w:rsidRPr="00456243" w:rsidRDefault="00F47F80" w:rsidP="00F47F8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62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105,00</w:t>
                  </w:r>
                </w:p>
              </w:tc>
            </w:tr>
            <w:tr w:rsidR="00F47F80" w:rsidRPr="00456243" w:rsidTr="00B61067">
              <w:trPr>
                <w:trHeight w:val="272"/>
              </w:trPr>
              <w:tc>
                <w:tcPr>
                  <w:tcW w:w="7763" w:type="dxa"/>
                </w:tcPr>
                <w:p w:rsidR="00F47F80" w:rsidRPr="00456243" w:rsidRDefault="00F47F80" w:rsidP="00F47F8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62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Магнитотерапия «Полюс – 1»</w:t>
                  </w:r>
                </w:p>
              </w:tc>
              <w:tc>
                <w:tcPr>
                  <w:tcW w:w="1559" w:type="dxa"/>
                </w:tcPr>
                <w:p w:rsidR="00F47F80" w:rsidRPr="00456243" w:rsidRDefault="00F47F80" w:rsidP="00F47F8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62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105,00</w:t>
                  </w:r>
                </w:p>
              </w:tc>
            </w:tr>
            <w:tr w:rsidR="00F47F80" w:rsidRPr="00456243" w:rsidTr="00B61067">
              <w:trPr>
                <w:trHeight w:val="272"/>
              </w:trPr>
              <w:tc>
                <w:tcPr>
                  <w:tcW w:w="7763" w:type="dxa"/>
                </w:tcPr>
                <w:p w:rsidR="00F47F80" w:rsidRPr="00456243" w:rsidRDefault="00F47F80" w:rsidP="00F47F8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62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Магнитотерапия «Алимп - 1»</w:t>
                  </w:r>
                </w:p>
              </w:tc>
              <w:tc>
                <w:tcPr>
                  <w:tcW w:w="1559" w:type="dxa"/>
                </w:tcPr>
                <w:p w:rsidR="00F47F80" w:rsidRPr="00456243" w:rsidRDefault="00F47F80" w:rsidP="00F47F8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62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125,00</w:t>
                  </w:r>
                </w:p>
              </w:tc>
            </w:tr>
            <w:tr w:rsidR="00F47F80" w:rsidRPr="00456243" w:rsidTr="00B61067">
              <w:trPr>
                <w:trHeight w:val="272"/>
              </w:trPr>
              <w:tc>
                <w:tcPr>
                  <w:tcW w:w="7763" w:type="dxa"/>
                </w:tcPr>
                <w:p w:rsidR="00F47F80" w:rsidRPr="00456243" w:rsidRDefault="00F47F80" w:rsidP="00F47F8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62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УФО, ТУФО</w:t>
                  </w:r>
                </w:p>
              </w:tc>
              <w:tc>
                <w:tcPr>
                  <w:tcW w:w="1559" w:type="dxa"/>
                </w:tcPr>
                <w:p w:rsidR="00F47F80" w:rsidRPr="00456243" w:rsidRDefault="00F47F80" w:rsidP="00F47F8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62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75,00</w:t>
                  </w:r>
                </w:p>
              </w:tc>
            </w:tr>
            <w:tr w:rsidR="00F47F80" w:rsidRPr="00456243" w:rsidTr="00B61067">
              <w:trPr>
                <w:trHeight w:val="272"/>
              </w:trPr>
              <w:tc>
                <w:tcPr>
                  <w:tcW w:w="7763" w:type="dxa"/>
                </w:tcPr>
                <w:p w:rsidR="00F47F80" w:rsidRPr="00456243" w:rsidRDefault="00F47F80" w:rsidP="00F47F8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62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Парафиновые аппликации</w:t>
                  </w:r>
                </w:p>
              </w:tc>
              <w:tc>
                <w:tcPr>
                  <w:tcW w:w="1559" w:type="dxa"/>
                </w:tcPr>
                <w:p w:rsidR="00F47F80" w:rsidRPr="00456243" w:rsidRDefault="00F47F80" w:rsidP="00F47F8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62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105,00</w:t>
                  </w:r>
                </w:p>
              </w:tc>
            </w:tr>
            <w:tr w:rsidR="00F47F80" w:rsidRPr="00456243" w:rsidTr="00B61067">
              <w:trPr>
                <w:trHeight w:val="272"/>
              </w:trPr>
              <w:tc>
                <w:tcPr>
                  <w:tcW w:w="7763" w:type="dxa"/>
                </w:tcPr>
                <w:p w:rsidR="00F47F80" w:rsidRPr="00456243" w:rsidRDefault="00F47F80" w:rsidP="00F47F8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62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Ингаляции с минеральной водой, настоями трав</w:t>
                  </w:r>
                </w:p>
              </w:tc>
              <w:tc>
                <w:tcPr>
                  <w:tcW w:w="1559" w:type="dxa"/>
                </w:tcPr>
                <w:p w:rsidR="00F47F80" w:rsidRPr="00456243" w:rsidRDefault="00F47F80" w:rsidP="00F47F8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62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70,00</w:t>
                  </w:r>
                </w:p>
              </w:tc>
            </w:tr>
            <w:tr w:rsidR="00F47F80" w:rsidRPr="00456243" w:rsidTr="00B61067">
              <w:trPr>
                <w:trHeight w:val="272"/>
              </w:trPr>
              <w:tc>
                <w:tcPr>
                  <w:tcW w:w="7763" w:type="dxa"/>
                </w:tcPr>
                <w:p w:rsidR="00F47F80" w:rsidRPr="00456243" w:rsidRDefault="00F47F80" w:rsidP="00F47F8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62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 с лазолваном</w:t>
                  </w:r>
                </w:p>
              </w:tc>
              <w:tc>
                <w:tcPr>
                  <w:tcW w:w="1559" w:type="dxa"/>
                </w:tcPr>
                <w:p w:rsidR="00F47F80" w:rsidRPr="00456243" w:rsidRDefault="00F47F80" w:rsidP="00F47F8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62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90,00</w:t>
                  </w:r>
                </w:p>
              </w:tc>
            </w:tr>
            <w:tr w:rsidR="00F47F80" w:rsidRPr="00456243" w:rsidTr="00B61067">
              <w:trPr>
                <w:trHeight w:val="272"/>
              </w:trPr>
              <w:tc>
                <w:tcPr>
                  <w:tcW w:w="7763" w:type="dxa"/>
                </w:tcPr>
                <w:p w:rsidR="00F47F80" w:rsidRPr="00456243" w:rsidRDefault="00F47F80" w:rsidP="00F47F8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62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 с беродуалом</w:t>
                  </w:r>
                </w:p>
              </w:tc>
              <w:tc>
                <w:tcPr>
                  <w:tcW w:w="1559" w:type="dxa"/>
                </w:tcPr>
                <w:p w:rsidR="00F47F80" w:rsidRPr="00456243" w:rsidRDefault="00F47F80" w:rsidP="00F47F8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62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95,00</w:t>
                  </w:r>
                </w:p>
              </w:tc>
            </w:tr>
            <w:tr w:rsidR="00F47F80" w:rsidRPr="00456243" w:rsidTr="00B61067">
              <w:trPr>
                <w:trHeight w:val="272"/>
              </w:trPr>
              <w:tc>
                <w:tcPr>
                  <w:tcW w:w="7763" w:type="dxa"/>
                </w:tcPr>
                <w:p w:rsidR="00F47F80" w:rsidRPr="00456243" w:rsidRDefault="00F47F80" w:rsidP="00F47F8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62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Ингаляция с лазолваном и беродуалом</w:t>
                  </w:r>
                </w:p>
              </w:tc>
              <w:tc>
                <w:tcPr>
                  <w:tcW w:w="1559" w:type="dxa"/>
                </w:tcPr>
                <w:p w:rsidR="00F47F80" w:rsidRPr="00456243" w:rsidRDefault="00F47F80" w:rsidP="00F47F8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62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105,00</w:t>
                  </w:r>
                </w:p>
              </w:tc>
            </w:tr>
            <w:tr w:rsidR="00F47F80" w:rsidRPr="00456243" w:rsidTr="00B61067">
              <w:trPr>
                <w:trHeight w:val="272"/>
              </w:trPr>
              <w:tc>
                <w:tcPr>
                  <w:tcW w:w="7763" w:type="dxa"/>
                </w:tcPr>
                <w:p w:rsidR="00F47F80" w:rsidRPr="00456243" w:rsidRDefault="00F47F80" w:rsidP="00F47F8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62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Фототерапия  «Дюна-Т»</w:t>
                  </w:r>
                </w:p>
              </w:tc>
              <w:tc>
                <w:tcPr>
                  <w:tcW w:w="1559" w:type="dxa"/>
                </w:tcPr>
                <w:p w:rsidR="00F47F80" w:rsidRPr="00456243" w:rsidRDefault="00F47F80" w:rsidP="00F47F8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62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90,00</w:t>
                  </w:r>
                </w:p>
              </w:tc>
            </w:tr>
            <w:tr w:rsidR="00F47F80" w:rsidRPr="00456243" w:rsidTr="00B61067">
              <w:trPr>
                <w:trHeight w:val="272"/>
              </w:trPr>
              <w:tc>
                <w:tcPr>
                  <w:tcW w:w="7763" w:type="dxa"/>
                </w:tcPr>
                <w:p w:rsidR="00F47F80" w:rsidRPr="00456243" w:rsidRDefault="00F47F80" w:rsidP="00F47F8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62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Сухая углекислая ванна</w:t>
                  </w:r>
                </w:p>
              </w:tc>
              <w:tc>
                <w:tcPr>
                  <w:tcW w:w="1559" w:type="dxa"/>
                </w:tcPr>
                <w:p w:rsidR="00F47F80" w:rsidRPr="00456243" w:rsidRDefault="00F47F80" w:rsidP="00F47F8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62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190,00</w:t>
                  </w:r>
                </w:p>
              </w:tc>
            </w:tr>
            <w:tr w:rsidR="00F47F80" w:rsidRPr="00456243" w:rsidTr="00B61067">
              <w:trPr>
                <w:trHeight w:val="272"/>
              </w:trPr>
              <w:tc>
                <w:tcPr>
                  <w:tcW w:w="7763" w:type="dxa"/>
                </w:tcPr>
                <w:p w:rsidR="00F47F80" w:rsidRPr="00456243" w:rsidRDefault="00F47F80" w:rsidP="00F47F8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62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Одеяло лечебное многослойное</w:t>
                  </w:r>
                </w:p>
              </w:tc>
              <w:tc>
                <w:tcPr>
                  <w:tcW w:w="1559" w:type="dxa"/>
                </w:tcPr>
                <w:p w:rsidR="00F47F80" w:rsidRPr="00456243" w:rsidRDefault="00F47F80" w:rsidP="00F47F8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62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75,00</w:t>
                  </w:r>
                </w:p>
              </w:tc>
            </w:tr>
            <w:tr w:rsidR="00F47F80" w:rsidRPr="00456243" w:rsidTr="00B61067">
              <w:trPr>
                <w:trHeight w:val="272"/>
              </w:trPr>
              <w:tc>
                <w:tcPr>
                  <w:tcW w:w="7763" w:type="dxa"/>
                </w:tcPr>
                <w:p w:rsidR="00F47F80" w:rsidRPr="00456243" w:rsidRDefault="00F47F80" w:rsidP="00F47F80">
                  <w:pPr>
                    <w:keepNext/>
                    <w:spacing w:after="0" w:line="240" w:lineRule="auto"/>
                    <w:outlineLvl w:val="2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r w:rsidRPr="00456243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 xml:space="preserve">Первичная консультация врача терапевта по мониторному очищению кишечника </w:t>
                  </w:r>
                </w:p>
                <w:p w:rsidR="00F47F80" w:rsidRPr="00456243" w:rsidRDefault="00F47F80" w:rsidP="00F47F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62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Мониторное очищение кишечника  (1 сеанс)</w:t>
                  </w:r>
                </w:p>
                <w:p w:rsidR="00F47F80" w:rsidRPr="00456243" w:rsidRDefault="00F47F80" w:rsidP="00F47F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59" w:type="dxa"/>
                </w:tcPr>
                <w:p w:rsidR="00F47F80" w:rsidRPr="00456243" w:rsidRDefault="00F47F80" w:rsidP="00F47F8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62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210,00</w:t>
                  </w:r>
                </w:p>
                <w:p w:rsidR="00F47F80" w:rsidRPr="00456243" w:rsidRDefault="00F47F80" w:rsidP="00F47F8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F47F80" w:rsidRPr="00456243" w:rsidRDefault="00F47F80" w:rsidP="00F47F8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62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530,00</w:t>
                  </w:r>
                </w:p>
              </w:tc>
            </w:tr>
            <w:tr w:rsidR="00F47F80" w:rsidRPr="00456243" w:rsidTr="00B61067">
              <w:trPr>
                <w:trHeight w:val="272"/>
              </w:trPr>
              <w:tc>
                <w:tcPr>
                  <w:tcW w:w="9322" w:type="dxa"/>
                  <w:gridSpan w:val="2"/>
                </w:tcPr>
                <w:p w:rsidR="00F47F80" w:rsidRPr="00456243" w:rsidRDefault="00F47F80" w:rsidP="00F47F8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6243">
                    <w:rPr>
                      <w:rFonts w:ascii="Times New Roman" w:eastAsia="Times New Roman" w:hAnsi="Times New Roman" w:cs="Times New Roman"/>
                      <w:b/>
                      <w:i/>
                      <w:sz w:val="24"/>
                      <w:szCs w:val="24"/>
                      <w:lang w:eastAsia="ru-RU"/>
                    </w:rPr>
                    <w:t>Услуги процедурного кабинета</w:t>
                  </w:r>
                </w:p>
              </w:tc>
            </w:tr>
            <w:tr w:rsidR="00F47F80" w:rsidRPr="00456243" w:rsidTr="00B61067">
              <w:trPr>
                <w:trHeight w:val="272"/>
              </w:trPr>
              <w:tc>
                <w:tcPr>
                  <w:tcW w:w="7763" w:type="dxa"/>
                </w:tcPr>
                <w:p w:rsidR="00F47F80" w:rsidRPr="00456243" w:rsidRDefault="00F47F80" w:rsidP="00F47F8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r w:rsidRPr="00456243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Инъекция внутримышечно (без стоимости лекарств)</w:t>
                  </w:r>
                </w:p>
              </w:tc>
              <w:tc>
                <w:tcPr>
                  <w:tcW w:w="1559" w:type="dxa"/>
                </w:tcPr>
                <w:p w:rsidR="00F47F80" w:rsidRPr="00456243" w:rsidRDefault="00F47F80" w:rsidP="00F47F8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62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47,00</w:t>
                  </w:r>
                </w:p>
              </w:tc>
            </w:tr>
            <w:tr w:rsidR="00F47F80" w:rsidRPr="00456243" w:rsidTr="00B61067">
              <w:trPr>
                <w:trHeight w:val="272"/>
              </w:trPr>
              <w:tc>
                <w:tcPr>
                  <w:tcW w:w="7763" w:type="dxa"/>
                </w:tcPr>
                <w:p w:rsidR="00F47F80" w:rsidRPr="00456243" w:rsidRDefault="00F47F80" w:rsidP="00F47F8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r w:rsidRPr="00456243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Инъекция внутривенно струйно (без стоимости лекарств)</w:t>
                  </w:r>
                </w:p>
              </w:tc>
              <w:tc>
                <w:tcPr>
                  <w:tcW w:w="1559" w:type="dxa"/>
                </w:tcPr>
                <w:p w:rsidR="00F47F80" w:rsidRPr="00456243" w:rsidRDefault="00F47F80" w:rsidP="00F47F8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62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100,00</w:t>
                  </w:r>
                </w:p>
              </w:tc>
            </w:tr>
            <w:tr w:rsidR="00F47F80" w:rsidRPr="00456243" w:rsidTr="00B61067">
              <w:trPr>
                <w:trHeight w:val="272"/>
              </w:trPr>
              <w:tc>
                <w:tcPr>
                  <w:tcW w:w="7763" w:type="dxa"/>
                </w:tcPr>
                <w:p w:rsidR="00F47F80" w:rsidRPr="00456243" w:rsidRDefault="00F47F80" w:rsidP="00F47F8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r w:rsidRPr="00456243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Инъекция внутривенно капельно ( без стоимости лекарств</w:t>
                  </w:r>
                </w:p>
              </w:tc>
              <w:tc>
                <w:tcPr>
                  <w:tcW w:w="1559" w:type="dxa"/>
                </w:tcPr>
                <w:p w:rsidR="00F47F80" w:rsidRPr="00456243" w:rsidRDefault="00F47F80" w:rsidP="00F47F8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62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205,00</w:t>
                  </w:r>
                </w:p>
              </w:tc>
            </w:tr>
            <w:tr w:rsidR="00F47F80" w:rsidRPr="00456243" w:rsidTr="00B61067">
              <w:trPr>
                <w:trHeight w:val="272"/>
              </w:trPr>
              <w:tc>
                <w:tcPr>
                  <w:tcW w:w="9322" w:type="dxa"/>
                  <w:gridSpan w:val="2"/>
                </w:tcPr>
                <w:p w:rsidR="00F47F80" w:rsidRPr="00456243" w:rsidRDefault="00F47F80" w:rsidP="00F47F8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6243">
                    <w:rPr>
                      <w:rFonts w:ascii="Times New Roman" w:eastAsia="Times New Roman" w:hAnsi="Times New Roman" w:cs="Times New Roman"/>
                      <w:b/>
                      <w:i/>
                      <w:sz w:val="24"/>
                      <w:szCs w:val="24"/>
                      <w:lang w:eastAsia="ru-RU"/>
                    </w:rPr>
                    <w:t>Лечебная физкультура (ЛФК)</w:t>
                  </w:r>
                </w:p>
              </w:tc>
            </w:tr>
            <w:tr w:rsidR="00F47F80" w:rsidRPr="00456243" w:rsidTr="00B61067">
              <w:trPr>
                <w:trHeight w:val="272"/>
              </w:trPr>
              <w:tc>
                <w:tcPr>
                  <w:tcW w:w="7763" w:type="dxa"/>
                </w:tcPr>
                <w:p w:rsidR="00F47F80" w:rsidRPr="00456243" w:rsidRDefault="00F47F80" w:rsidP="00F47F8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62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ЛФК групповые занятия</w:t>
                  </w:r>
                </w:p>
              </w:tc>
              <w:tc>
                <w:tcPr>
                  <w:tcW w:w="1559" w:type="dxa"/>
                </w:tcPr>
                <w:p w:rsidR="00F47F80" w:rsidRPr="00456243" w:rsidRDefault="00F47F80" w:rsidP="00F47F8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62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85,00</w:t>
                  </w:r>
                </w:p>
              </w:tc>
            </w:tr>
            <w:tr w:rsidR="00F47F80" w:rsidRPr="00456243" w:rsidTr="00B61067">
              <w:trPr>
                <w:trHeight w:val="272"/>
              </w:trPr>
              <w:tc>
                <w:tcPr>
                  <w:tcW w:w="7763" w:type="dxa"/>
                </w:tcPr>
                <w:p w:rsidR="00F47F80" w:rsidRPr="00456243" w:rsidRDefault="00F47F80" w:rsidP="00F47F8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62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ЛФК индивидуальные занятия</w:t>
                  </w:r>
                </w:p>
              </w:tc>
              <w:tc>
                <w:tcPr>
                  <w:tcW w:w="1559" w:type="dxa"/>
                </w:tcPr>
                <w:p w:rsidR="00F47F80" w:rsidRPr="00456243" w:rsidRDefault="00F47F80" w:rsidP="00F47F8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62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220,00</w:t>
                  </w:r>
                </w:p>
              </w:tc>
            </w:tr>
            <w:tr w:rsidR="00F47F80" w:rsidRPr="00456243" w:rsidTr="00B61067">
              <w:trPr>
                <w:trHeight w:val="272"/>
              </w:trPr>
              <w:tc>
                <w:tcPr>
                  <w:tcW w:w="7763" w:type="dxa"/>
                </w:tcPr>
                <w:p w:rsidR="00F47F80" w:rsidRPr="00456243" w:rsidRDefault="00F47F80" w:rsidP="00F47F8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62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Тренажерный зал</w:t>
                  </w:r>
                </w:p>
              </w:tc>
              <w:tc>
                <w:tcPr>
                  <w:tcW w:w="1559" w:type="dxa"/>
                </w:tcPr>
                <w:p w:rsidR="00F47F80" w:rsidRPr="00456243" w:rsidRDefault="00F47F80" w:rsidP="00F47F8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62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110,00</w:t>
                  </w:r>
                </w:p>
              </w:tc>
            </w:tr>
            <w:tr w:rsidR="00F47F80" w:rsidRPr="00456243" w:rsidTr="00B61067">
              <w:trPr>
                <w:trHeight w:val="272"/>
              </w:trPr>
              <w:tc>
                <w:tcPr>
                  <w:tcW w:w="7763" w:type="dxa"/>
                </w:tcPr>
                <w:p w:rsidR="00F47F80" w:rsidRPr="00456243" w:rsidRDefault="00F47F80" w:rsidP="00F47F8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62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Разработка индивидуальных программ по ЛФК</w:t>
                  </w:r>
                </w:p>
              </w:tc>
              <w:tc>
                <w:tcPr>
                  <w:tcW w:w="1559" w:type="dxa"/>
                </w:tcPr>
                <w:p w:rsidR="00F47F80" w:rsidRPr="00456243" w:rsidRDefault="00F47F80" w:rsidP="00F47F8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62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210,00</w:t>
                  </w:r>
                </w:p>
              </w:tc>
            </w:tr>
            <w:tr w:rsidR="00F47F80" w:rsidRPr="00456243" w:rsidTr="00B61067">
              <w:trPr>
                <w:trHeight w:val="272"/>
              </w:trPr>
              <w:tc>
                <w:tcPr>
                  <w:tcW w:w="9322" w:type="dxa"/>
                  <w:gridSpan w:val="2"/>
                </w:tcPr>
                <w:p w:rsidR="00F47F80" w:rsidRPr="00456243" w:rsidRDefault="00F47F80" w:rsidP="00F47F8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6243">
                    <w:rPr>
                      <w:rFonts w:ascii="Times New Roman" w:eastAsia="Times New Roman" w:hAnsi="Times New Roman" w:cs="Times New Roman"/>
                      <w:b/>
                      <w:i/>
                      <w:sz w:val="24"/>
                      <w:szCs w:val="24"/>
                      <w:lang w:eastAsia="ru-RU"/>
                    </w:rPr>
                    <w:t>Диагностические услуги</w:t>
                  </w:r>
                </w:p>
              </w:tc>
            </w:tr>
            <w:tr w:rsidR="00F47F80" w:rsidRPr="00456243" w:rsidTr="00B61067">
              <w:trPr>
                <w:trHeight w:val="272"/>
              </w:trPr>
              <w:tc>
                <w:tcPr>
                  <w:tcW w:w="7763" w:type="dxa"/>
                </w:tcPr>
                <w:p w:rsidR="00F47F80" w:rsidRPr="00456243" w:rsidRDefault="00F47F80" w:rsidP="00F47F8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62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Определение уровня сахара крови</w:t>
                  </w:r>
                </w:p>
              </w:tc>
              <w:tc>
                <w:tcPr>
                  <w:tcW w:w="1559" w:type="dxa"/>
                </w:tcPr>
                <w:p w:rsidR="00F47F80" w:rsidRPr="00456243" w:rsidRDefault="00F47F80" w:rsidP="00F47F8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62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95,00</w:t>
                  </w:r>
                </w:p>
              </w:tc>
            </w:tr>
            <w:tr w:rsidR="00F47F80" w:rsidRPr="00456243" w:rsidTr="00B61067">
              <w:trPr>
                <w:trHeight w:val="272"/>
              </w:trPr>
              <w:tc>
                <w:tcPr>
                  <w:tcW w:w="7763" w:type="dxa"/>
                </w:tcPr>
                <w:p w:rsidR="00F47F80" w:rsidRPr="00456243" w:rsidRDefault="00F47F80" w:rsidP="00F47F8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62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ЭКГ</w:t>
                  </w:r>
                </w:p>
              </w:tc>
              <w:tc>
                <w:tcPr>
                  <w:tcW w:w="1559" w:type="dxa"/>
                </w:tcPr>
                <w:p w:rsidR="00F47F80" w:rsidRPr="00456243" w:rsidRDefault="00F47F80" w:rsidP="00F47F8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62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120,00</w:t>
                  </w:r>
                </w:p>
              </w:tc>
            </w:tr>
            <w:tr w:rsidR="00F47F80" w:rsidRPr="00456243" w:rsidTr="00B61067">
              <w:trPr>
                <w:trHeight w:val="272"/>
              </w:trPr>
              <w:tc>
                <w:tcPr>
                  <w:tcW w:w="9322" w:type="dxa"/>
                  <w:gridSpan w:val="2"/>
                </w:tcPr>
                <w:p w:rsidR="00F47F80" w:rsidRPr="00456243" w:rsidRDefault="00F47F80" w:rsidP="00F47F8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6243">
                    <w:rPr>
                      <w:rFonts w:ascii="Times New Roman" w:eastAsia="Times New Roman" w:hAnsi="Times New Roman" w:cs="Times New Roman"/>
                      <w:b/>
                      <w:i/>
                      <w:sz w:val="24"/>
                      <w:szCs w:val="24"/>
                      <w:lang w:eastAsia="ru-RU"/>
                    </w:rPr>
                    <w:t>Грязелечение</w:t>
                  </w:r>
                </w:p>
              </w:tc>
            </w:tr>
            <w:tr w:rsidR="00F47F80" w:rsidRPr="00456243" w:rsidTr="00B61067">
              <w:trPr>
                <w:trHeight w:val="272"/>
              </w:trPr>
              <w:tc>
                <w:tcPr>
                  <w:tcW w:w="7763" w:type="dxa"/>
                </w:tcPr>
                <w:p w:rsidR="00F47F80" w:rsidRPr="00456243" w:rsidRDefault="00F47F80" w:rsidP="00F47F8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62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Аппликация с грязью «Озеро Большой Тараскуль»(большая)</w:t>
                  </w:r>
                </w:p>
              </w:tc>
              <w:tc>
                <w:tcPr>
                  <w:tcW w:w="1559" w:type="dxa"/>
                </w:tcPr>
                <w:p w:rsidR="00F47F80" w:rsidRPr="00456243" w:rsidRDefault="00F47F80" w:rsidP="00F47F8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62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190,00</w:t>
                  </w:r>
                </w:p>
              </w:tc>
            </w:tr>
            <w:tr w:rsidR="00F47F80" w:rsidRPr="00456243" w:rsidTr="00B61067">
              <w:trPr>
                <w:trHeight w:val="272"/>
              </w:trPr>
              <w:tc>
                <w:tcPr>
                  <w:tcW w:w="7763" w:type="dxa"/>
                </w:tcPr>
                <w:p w:rsidR="00F47F80" w:rsidRPr="00456243" w:rsidRDefault="00F47F80" w:rsidP="00F47F8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62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Аппликация с грязью «Озеро Большой Тараскуль»(малая)</w:t>
                  </w:r>
                </w:p>
              </w:tc>
              <w:tc>
                <w:tcPr>
                  <w:tcW w:w="1559" w:type="dxa"/>
                </w:tcPr>
                <w:p w:rsidR="00F47F80" w:rsidRPr="00456243" w:rsidRDefault="00F47F80" w:rsidP="00F47F8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62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160,00</w:t>
                  </w:r>
                </w:p>
              </w:tc>
            </w:tr>
            <w:tr w:rsidR="00F47F80" w:rsidRPr="00456243" w:rsidTr="00B61067">
              <w:trPr>
                <w:trHeight w:val="272"/>
              </w:trPr>
              <w:tc>
                <w:tcPr>
                  <w:tcW w:w="9322" w:type="dxa"/>
                  <w:gridSpan w:val="2"/>
                </w:tcPr>
                <w:p w:rsidR="00F47F80" w:rsidRPr="00456243" w:rsidRDefault="00F47F80" w:rsidP="00F47F8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6243">
                    <w:rPr>
                      <w:rFonts w:ascii="Times New Roman" w:eastAsia="Times New Roman" w:hAnsi="Times New Roman" w:cs="Times New Roman"/>
                      <w:b/>
                      <w:i/>
                      <w:sz w:val="24"/>
                      <w:szCs w:val="24"/>
                      <w:lang w:eastAsia="ru-RU"/>
                    </w:rPr>
                    <w:t>Стоматологические услуги</w:t>
                  </w:r>
                </w:p>
              </w:tc>
            </w:tr>
            <w:tr w:rsidR="00F47F80" w:rsidRPr="00456243" w:rsidTr="00B61067">
              <w:trPr>
                <w:trHeight w:val="272"/>
              </w:trPr>
              <w:tc>
                <w:tcPr>
                  <w:tcW w:w="7763" w:type="dxa"/>
                </w:tcPr>
                <w:p w:rsidR="00F47F80" w:rsidRPr="00456243" w:rsidRDefault="00F47F80" w:rsidP="00F47F80">
                  <w:pPr>
                    <w:keepNext/>
                    <w:spacing w:after="0" w:line="240" w:lineRule="auto"/>
                    <w:outlineLvl w:val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62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Анестезия </w:t>
                  </w:r>
                </w:p>
              </w:tc>
              <w:tc>
                <w:tcPr>
                  <w:tcW w:w="1559" w:type="dxa"/>
                </w:tcPr>
                <w:p w:rsidR="00F47F80" w:rsidRPr="00456243" w:rsidRDefault="00F47F80" w:rsidP="00F47F8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62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100,00</w:t>
                  </w:r>
                </w:p>
              </w:tc>
            </w:tr>
            <w:tr w:rsidR="00F47F80" w:rsidRPr="00456243" w:rsidTr="00B61067">
              <w:trPr>
                <w:trHeight w:val="272"/>
              </w:trPr>
              <w:tc>
                <w:tcPr>
                  <w:tcW w:w="7763" w:type="dxa"/>
                </w:tcPr>
                <w:p w:rsidR="00F47F80" w:rsidRPr="00456243" w:rsidRDefault="00F47F80" w:rsidP="00F47F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62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Лечение не осложненного кариеса </w:t>
                  </w:r>
                </w:p>
                <w:p w:rsidR="00F47F80" w:rsidRPr="00456243" w:rsidRDefault="00F47F80" w:rsidP="00F47F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62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(пломба из отечественных материалов)</w:t>
                  </w:r>
                </w:p>
              </w:tc>
              <w:tc>
                <w:tcPr>
                  <w:tcW w:w="1559" w:type="dxa"/>
                </w:tcPr>
                <w:p w:rsidR="00F47F80" w:rsidRPr="00456243" w:rsidRDefault="00F47F80" w:rsidP="00F47F8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62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110,00</w:t>
                  </w:r>
                </w:p>
              </w:tc>
            </w:tr>
            <w:tr w:rsidR="00F47F80" w:rsidRPr="00456243" w:rsidTr="00B61067">
              <w:trPr>
                <w:trHeight w:val="272"/>
              </w:trPr>
              <w:tc>
                <w:tcPr>
                  <w:tcW w:w="7763" w:type="dxa"/>
                </w:tcPr>
                <w:p w:rsidR="00F47F80" w:rsidRPr="00456243" w:rsidRDefault="00F47F80" w:rsidP="00F47F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62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Лечение не осложненного кариеса </w:t>
                  </w:r>
                </w:p>
                <w:p w:rsidR="00F47F80" w:rsidRPr="00456243" w:rsidRDefault="00F47F80" w:rsidP="00F47F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62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(пломба из импортных материалов) -</w:t>
                  </w:r>
                </w:p>
              </w:tc>
              <w:tc>
                <w:tcPr>
                  <w:tcW w:w="1559" w:type="dxa"/>
                </w:tcPr>
                <w:p w:rsidR="00F47F80" w:rsidRPr="00456243" w:rsidRDefault="00F47F80" w:rsidP="00F47F8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62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330,00</w:t>
                  </w:r>
                </w:p>
              </w:tc>
            </w:tr>
            <w:tr w:rsidR="00F47F80" w:rsidRPr="00456243" w:rsidTr="00B61067">
              <w:trPr>
                <w:trHeight w:val="272"/>
              </w:trPr>
              <w:tc>
                <w:tcPr>
                  <w:tcW w:w="7763" w:type="dxa"/>
                </w:tcPr>
                <w:p w:rsidR="00F47F80" w:rsidRPr="00456243" w:rsidRDefault="00F47F80" w:rsidP="00F47F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62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Снятие зубного камня с аппликацией на десну</w:t>
                  </w:r>
                </w:p>
              </w:tc>
              <w:tc>
                <w:tcPr>
                  <w:tcW w:w="1559" w:type="dxa"/>
                </w:tcPr>
                <w:p w:rsidR="00F47F80" w:rsidRPr="00456243" w:rsidRDefault="00F47F80" w:rsidP="00F47F8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62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120,00</w:t>
                  </w:r>
                </w:p>
              </w:tc>
            </w:tr>
            <w:tr w:rsidR="00F47F80" w:rsidRPr="00456243" w:rsidTr="00B61067">
              <w:trPr>
                <w:trHeight w:val="272"/>
              </w:trPr>
              <w:tc>
                <w:tcPr>
                  <w:tcW w:w="7763" w:type="dxa"/>
                </w:tcPr>
                <w:p w:rsidR="00F47F80" w:rsidRPr="00456243" w:rsidRDefault="00F47F80" w:rsidP="00F47F80">
                  <w:pPr>
                    <w:keepNext/>
                    <w:spacing w:after="0" w:line="240" w:lineRule="auto"/>
                    <w:outlineLvl w:val="2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r w:rsidRPr="00456243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Флюоризация эмали зуба</w:t>
                  </w:r>
                </w:p>
              </w:tc>
              <w:tc>
                <w:tcPr>
                  <w:tcW w:w="1559" w:type="dxa"/>
                </w:tcPr>
                <w:p w:rsidR="00F47F80" w:rsidRPr="00456243" w:rsidRDefault="00F47F80" w:rsidP="00F47F8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62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90,00</w:t>
                  </w:r>
                </w:p>
              </w:tc>
            </w:tr>
            <w:tr w:rsidR="00F47F80" w:rsidRPr="00456243" w:rsidTr="00B61067">
              <w:trPr>
                <w:trHeight w:val="272"/>
              </w:trPr>
              <w:tc>
                <w:tcPr>
                  <w:tcW w:w="7763" w:type="dxa"/>
                </w:tcPr>
                <w:p w:rsidR="00F47F80" w:rsidRPr="00456243" w:rsidRDefault="00F47F80" w:rsidP="00F47F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62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Снятие зубной боли при пульпите (анестезия</w:t>
                  </w:r>
                  <w:r w:rsidRPr="00456243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+</w:t>
                  </w:r>
                  <w:r w:rsidRPr="004562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повязка с лекарством)</w:t>
                  </w:r>
                </w:p>
              </w:tc>
              <w:tc>
                <w:tcPr>
                  <w:tcW w:w="1559" w:type="dxa"/>
                </w:tcPr>
                <w:p w:rsidR="00F47F80" w:rsidRPr="00456243" w:rsidRDefault="00F47F80" w:rsidP="00F47F8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62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150,00</w:t>
                  </w:r>
                </w:p>
              </w:tc>
            </w:tr>
            <w:tr w:rsidR="00F47F80" w:rsidRPr="00456243" w:rsidTr="00B61067">
              <w:trPr>
                <w:trHeight w:val="272"/>
              </w:trPr>
              <w:tc>
                <w:tcPr>
                  <w:tcW w:w="7763" w:type="dxa"/>
                </w:tcPr>
                <w:p w:rsidR="00F47F80" w:rsidRPr="00456243" w:rsidRDefault="00F47F80" w:rsidP="00F47F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62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Профессиональная гигиена полости рта</w:t>
                  </w:r>
                </w:p>
              </w:tc>
              <w:tc>
                <w:tcPr>
                  <w:tcW w:w="1559" w:type="dxa"/>
                </w:tcPr>
                <w:p w:rsidR="00F47F80" w:rsidRPr="00456243" w:rsidRDefault="00F47F80" w:rsidP="00F47F8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62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270,00</w:t>
                  </w:r>
                </w:p>
              </w:tc>
            </w:tr>
            <w:tr w:rsidR="00F47F80" w:rsidRPr="00456243" w:rsidTr="00B61067">
              <w:trPr>
                <w:trHeight w:val="272"/>
              </w:trPr>
              <w:tc>
                <w:tcPr>
                  <w:tcW w:w="9322" w:type="dxa"/>
                  <w:gridSpan w:val="2"/>
                </w:tcPr>
                <w:p w:rsidR="00F47F80" w:rsidRPr="00456243" w:rsidRDefault="00F47F80" w:rsidP="00F47F8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i/>
                      <w:sz w:val="24"/>
                      <w:szCs w:val="24"/>
                      <w:lang w:eastAsia="ru-RU"/>
                    </w:rPr>
                  </w:pPr>
                  <w:r w:rsidRPr="00456243">
                    <w:rPr>
                      <w:rFonts w:ascii="Times New Roman" w:eastAsia="Times New Roman" w:hAnsi="Times New Roman" w:cs="Times New Roman"/>
                      <w:b/>
                      <w:i/>
                      <w:sz w:val="24"/>
                      <w:szCs w:val="24"/>
                      <w:lang w:eastAsia="ru-RU"/>
                    </w:rPr>
                    <w:t>Прочие услуги</w:t>
                  </w:r>
                </w:p>
              </w:tc>
            </w:tr>
            <w:tr w:rsidR="00F47F80" w:rsidRPr="00456243" w:rsidTr="00B61067">
              <w:trPr>
                <w:trHeight w:val="272"/>
              </w:trPr>
              <w:tc>
                <w:tcPr>
                  <w:tcW w:w="7763" w:type="dxa"/>
                </w:tcPr>
                <w:p w:rsidR="00F47F80" w:rsidRPr="00456243" w:rsidRDefault="00F47F80" w:rsidP="00F47F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62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Дополнительное лечебное питание (в день)</w:t>
                  </w:r>
                </w:p>
              </w:tc>
              <w:tc>
                <w:tcPr>
                  <w:tcW w:w="1559" w:type="dxa"/>
                </w:tcPr>
                <w:p w:rsidR="00F47F80" w:rsidRPr="00456243" w:rsidRDefault="00F47F80" w:rsidP="00F47F8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62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170,00</w:t>
                  </w:r>
                </w:p>
              </w:tc>
            </w:tr>
            <w:tr w:rsidR="00F47F80" w:rsidRPr="00456243" w:rsidTr="00B61067">
              <w:trPr>
                <w:trHeight w:val="272"/>
              </w:trPr>
              <w:tc>
                <w:tcPr>
                  <w:tcW w:w="7763" w:type="dxa"/>
                </w:tcPr>
                <w:p w:rsidR="00F47F80" w:rsidRPr="00456243" w:rsidRDefault="00F47F80" w:rsidP="00F47F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62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Дополнительная оплата проживания по путевке  в номере повышенной комфортности (в день)</w:t>
                  </w:r>
                </w:p>
              </w:tc>
              <w:tc>
                <w:tcPr>
                  <w:tcW w:w="1559" w:type="dxa"/>
                </w:tcPr>
                <w:p w:rsidR="00F47F80" w:rsidRPr="00456243" w:rsidRDefault="00F47F80" w:rsidP="00F47F8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62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105,00</w:t>
                  </w:r>
                </w:p>
              </w:tc>
            </w:tr>
          </w:tbl>
          <w:p w:rsidR="00F47F80" w:rsidRPr="00456243" w:rsidRDefault="00F47F80" w:rsidP="00F47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63EC8" w:rsidRPr="00463EC8" w:rsidRDefault="00463EC8" w:rsidP="00463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63EC8" w:rsidRPr="00463EC8" w:rsidRDefault="00463EC8" w:rsidP="00463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63EC8" w:rsidRPr="00463EC8" w:rsidTr="00E07654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63EC8" w:rsidRPr="00463EC8" w:rsidRDefault="00463EC8" w:rsidP="00463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63EC8" w:rsidRPr="00463EC8" w:rsidRDefault="00463EC8" w:rsidP="00463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63EC8" w:rsidRPr="00463EC8" w:rsidTr="00E07654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63EC8" w:rsidRPr="00463EC8" w:rsidRDefault="00463EC8" w:rsidP="00463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63EC8" w:rsidRPr="00463EC8" w:rsidRDefault="00463EC8" w:rsidP="00463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63EC8" w:rsidRPr="00463EC8" w:rsidTr="00E07654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F013A" w:rsidRDefault="003F013A" w:rsidP="00463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47F80" w:rsidRPr="00456243" w:rsidRDefault="00F47F80" w:rsidP="00F47F80">
            <w:pPr>
              <w:tabs>
                <w:tab w:val="left" w:pos="499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62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ВНЕДРЕНИЕ  НОВЫХ  МЕТОДИК</w:t>
            </w:r>
          </w:p>
          <w:p w:rsidR="00F47F80" w:rsidRPr="00456243" w:rsidRDefault="00F47F80" w:rsidP="00F47F80">
            <w:pPr>
              <w:tabs>
                <w:tab w:val="left" w:pos="499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В период с 2013 по 2014</w:t>
            </w:r>
            <w:r w:rsidRPr="004562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г.г. в оздоровительн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ом центре «Санаторий «</w:t>
            </w:r>
            <w:r w:rsidR="005216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Бодрость» были</w:t>
            </w:r>
            <w:r w:rsidRPr="004562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освоены и применяются новые методики лечения </w:t>
            </w:r>
            <w:r w:rsidR="005216E1" w:rsidRPr="004562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заболеваний:</w:t>
            </w:r>
          </w:p>
          <w:p w:rsidR="00F47F80" w:rsidRPr="00456243" w:rsidRDefault="00F47F80" w:rsidP="00F47F80">
            <w:pPr>
              <w:tabs>
                <w:tab w:val="left" w:pos="499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62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«ОРМЕД-профилактик» - аппарат дозированного вытяжения позвоночника и локального вибрационно-механического воздействия на позвоночный столб с помощью обкатывающих роликов – массажеров. Его отличают простота конструкции, удобство в эксплуатации и многофункциональность в проведении профилактических и реабилитационно - восстановительных лечебных процедур. В данном аппарате вытяжение осуществляется на наклонной плоскости (кушетке)  под действием веса тела пациента, что  обеспечивается  поднятием головного конца кушетки и фиксацией  тела пациента грудным поясом за подмышечные впадины. При </w:t>
            </w:r>
            <w:r w:rsidR="005216E1" w:rsidRPr="004562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этом сила</w:t>
            </w:r>
            <w:r w:rsidRPr="004562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вытяжения регулируется за счет </w:t>
            </w:r>
            <w:r w:rsidR="005216E1" w:rsidRPr="004562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изменения угла</w:t>
            </w:r>
            <w:r w:rsidRPr="004562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наклона кушетки. Этот вид вытяжения более физиологичен и сводит возможность осложнений во время процедуры до минимума. Вытяжение происходит под действием силы, равной весу тела пациента, а чаще всего и меньшей его. При увеличении угла наклона создается </w:t>
            </w:r>
            <w:r w:rsidR="005216E1" w:rsidRPr="004562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возможность для</w:t>
            </w:r>
            <w:r w:rsidRPr="004562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постепенного увеличения силы  вытяжения и постепенно понижает патологически  повышенный мышечный тонус. Постепенность растяжения способствует преодолению ригидности мышц и связок.</w:t>
            </w:r>
          </w:p>
          <w:p w:rsidR="00F47F80" w:rsidRPr="00456243" w:rsidRDefault="00F47F80" w:rsidP="00F47F80">
            <w:pPr>
              <w:tabs>
                <w:tab w:val="left" w:pos="499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62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Таким образом, с помощью «Ормед-профилактик»  достигается возможность  осуществлять локальную тепловиброрелаксацию на конкретном участке позвоночника. Очень важно  отметить, что при проведении такой комплексной процедуры вытяжения и вибромассажа происходит локальное местное дополнительное растяжение между соседними позвонками за счет вертикального биомеханического поочередного воздействия  на мышечно – связочные и костно – суставные элементы позвоночника в </w:t>
            </w:r>
            <w:r w:rsidRPr="004562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процессе их перемещения туда и обратно, в диапазоне от шейных  до поясничных позвонков. При этом идет одномоментное  локальное воздействие трех величин – механических (вертикальные и горизонтальные), вибрационных (амплитудные, частотные)  и тепловых (обогревательные пластины)  Все это обеспечивает полную релаксацию элементов позвоночного столба.</w:t>
            </w:r>
          </w:p>
          <w:p w:rsidR="00F47F80" w:rsidRPr="00456243" w:rsidRDefault="00F47F80" w:rsidP="00F47F80">
            <w:pPr>
              <w:tabs>
                <w:tab w:val="left" w:pos="499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62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Показания к лечению на аппарате: </w:t>
            </w:r>
          </w:p>
          <w:p w:rsidR="00F47F80" w:rsidRPr="00456243" w:rsidRDefault="00F47F80" w:rsidP="00F47F80">
            <w:pPr>
              <w:tabs>
                <w:tab w:val="left" w:pos="499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62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1.Остеохондроз позвоночника в стадии подострой и хронической боли, с целью снятия боли , реабилитация после обострений, профилактики обострений хронического процесса.</w:t>
            </w:r>
          </w:p>
          <w:p w:rsidR="00F47F80" w:rsidRPr="00456243" w:rsidRDefault="00F47F80" w:rsidP="00F47F80">
            <w:pPr>
              <w:tabs>
                <w:tab w:val="left" w:pos="499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62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2.Посттравматические изменения позвоночно – двигательных сегментов с неврологической симптоматикой .</w:t>
            </w:r>
          </w:p>
          <w:p w:rsidR="00F47F80" w:rsidRPr="00456243" w:rsidRDefault="00F47F80" w:rsidP="00F47F80">
            <w:pPr>
              <w:tabs>
                <w:tab w:val="left" w:pos="499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62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Затяжные вегетативно – висцеральные состояния ( нейроциркуляторная дистония,  дискенезия  желчевыводящих путей, желчного пузыря, кишечника, бронхиальная астма и др. обструктивные  заболевания  желчных  путей .</w:t>
            </w:r>
          </w:p>
          <w:p w:rsidR="00F47F80" w:rsidRDefault="00F47F80" w:rsidP="00F47F80">
            <w:pPr>
              <w:tabs>
                <w:tab w:val="left" w:pos="499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47F80" w:rsidRDefault="00F47F80" w:rsidP="00F47F80">
            <w:pPr>
              <w:tabs>
                <w:tab w:val="left" w:pos="499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0ABE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3D4B28D" wp14:editId="31D28DFC">
                  <wp:extent cx="4523105" cy="3511296"/>
                  <wp:effectExtent l="0" t="0" r="0" b="0"/>
                  <wp:docPr id="3" name="Рисунок 3" descr="C:\Users\Пользователь\Desktop\100014732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Пользователь\Desktop\100014732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60949" cy="35406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47F80" w:rsidRPr="00456243" w:rsidRDefault="00F47F80" w:rsidP="00F47F80">
            <w:pPr>
              <w:tabs>
                <w:tab w:val="left" w:pos="499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562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Грязелечение</w:t>
            </w:r>
          </w:p>
          <w:p w:rsidR="00F47F80" w:rsidRDefault="00F47F80" w:rsidP="00F47F80">
            <w:pPr>
              <w:tabs>
                <w:tab w:val="left" w:pos="499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47F80" w:rsidRPr="00456243" w:rsidRDefault="00F47F80" w:rsidP="00F47F80">
            <w:pPr>
              <w:tabs>
                <w:tab w:val="left" w:pos="499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62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Одноразовые грязевые аппликации – инновационная методика грязелечения в физиотерапии.  Методика применения одноразовых аппликаций  нативной  грязи в комбинации с термокомпрессами позволяет не только резко сократить безвозвратные потери ценного и дорогостоящего минерального сырья, но и способствует повышению роли биологического и химического факторов в механизме грязелечения, чему в настоящее время придается определяющее значение. При использовании этого метода эффект от лечения обусловлен как температурным и механическим влиянием  грязи, так и во многом – за счет ее богатого минерального и биологического состава, заложенного в грязевом растворе и тонкодисперсном коллоиде. Разработка технологии применения одноразовых пакетов с лечебной  грязью в комбинации с термокомпрессами стала возможной благодаря специально созданной конструкции пакета для тонкослойных грязевых аппликаций, одной стороной которого является непромокаемая полипропиленовая пленка, а другой – специально разработанное нетканое полотно. Именно эта сторона пакета – сверхтонкая, проницаемая для грязевого раствора мембрана – непосредственно контактирует с телом пациента, обеспечивая свободное проникновение биологически активных элементов лечебной грязи в кожу и к органам.    Термокомпресс, благодаря своей оригинальной конструкции и специальному наполнению, обеспечивающих высокую пластичность и моделируемость, значительно усиливает эффект от применения нативного пелоида. Высокая начальная температура термокомпресса гарантирует постоянную температуру грязевой аппликации (38-42 °С) на протяжении всей процедуры. Благодаря этому и локальной подаче тепла повышается кровоснабжение тех участков тела, на которые наложены одноразовые аппликации с грязью. Вначале тепло аккумулируется только в термокомпрессе, нагретом на водяной бане или термошкафу до 45-60 °С. Одноразовый пакет с лечебной грязью имеет температуру помещения, в котором он хранился перед применением (22-24 °С). Затем тепло </w:t>
            </w:r>
            <w:r w:rsidRPr="004562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медленно поднимается от термокомпресса и через собственно грязевую аппликацию начинает согревать тело пациента. Плавно повышающаяся в течение первых минут температура грязевой аппликации предотвращает термошок и позволяет пациенту комфортно адаптироваться к температуре процедуры. При постепенном нагревании кожных покровов поры открываются («шлюзовой эффект») и действующие вещества: гуминовые кислоты, липиды, жирные кислоты, сероводородные соединения, аминокислоты, антибиотикоподобные вещества и многие другие биостимуляторы, проникают через кожу в лежащие под ней ткани, расслабляя их, снимая напряжение и боль, а затем всасываются в местный кровоток и поступают во внутренние органы. Некоторые солевые компоненты грязи накапливаются в коже в виде так называемых «депо».</w:t>
            </w:r>
          </w:p>
          <w:p w:rsidR="00F47F80" w:rsidRPr="00456243" w:rsidRDefault="00F47F80" w:rsidP="00F47F80">
            <w:pPr>
              <w:tabs>
                <w:tab w:val="left" w:pos="499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62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Грязи (грязевые аппликации)  обладают множеством лечебных эффектов: усиливается  клеточный метаболизм, повышается иммунитет, нормализуется обмен веществ, улучшается работа внутренних органов и кровоснабжение кожи.</w:t>
            </w:r>
          </w:p>
          <w:p w:rsidR="00F47F80" w:rsidRPr="00456243" w:rsidRDefault="00F47F80" w:rsidP="00F47F80">
            <w:pPr>
              <w:tabs>
                <w:tab w:val="left" w:pos="499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62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Успешно лечатся с помощью грязевых аппликаций болезни органов двигательного аппарата, неврологические заболевания, хронические остеомиелиты, состояния после травм, заболевания мочеполовой системы у мужчин, хронические заболевания женских половых органов, кожные заболевания, заболевания внутренних органов в состоянии ремиссии.</w:t>
            </w:r>
          </w:p>
          <w:p w:rsidR="00F47F80" w:rsidRDefault="00F47F80" w:rsidP="00F47F80">
            <w:pPr>
              <w:tabs>
                <w:tab w:val="left" w:pos="499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62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</w:t>
            </w:r>
          </w:p>
          <w:p w:rsidR="00F47F80" w:rsidRDefault="00F47F80" w:rsidP="00F47F80">
            <w:pPr>
              <w:tabs>
                <w:tab w:val="left" w:pos="499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216E1" w:rsidRDefault="005216E1" w:rsidP="00F47F80">
            <w:pPr>
              <w:tabs>
                <w:tab w:val="left" w:pos="499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216E1" w:rsidRDefault="005216E1" w:rsidP="00F47F80">
            <w:pPr>
              <w:tabs>
                <w:tab w:val="left" w:pos="499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216E1" w:rsidRDefault="005216E1" w:rsidP="00F47F80">
            <w:pPr>
              <w:tabs>
                <w:tab w:val="left" w:pos="499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216E1" w:rsidRDefault="005216E1" w:rsidP="00F47F80">
            <w:pPr>
              <w:tabs>
                <w:tab w:val="left" w:pos="499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216E1" w:rsidRDefault="005216E1" w:rsidP="00F47F80">
            <w:pPr>
              <w:tabs>
                <w:tab w:val="left" w:pos="499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216E1" w:rsidRDefault="005216E1" w:rsidP="00F47F80">
            <w:pPr>
              <w:tabs>
                <w:tab w:val="left" w:pos="499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47F80" w:rsidRPr="00FA5407" w:rsidRDefault="00F47F80" w:rsidP="00F47F80">
            <w:pPr>
              <w:tabs>
                <w:tab w:val="left" w:pos="499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624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 xml:space="preserve">Порядок применения  одноразовых грязевых аппликаций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 термокомпресс</w:t>
            </w:r>
            <w:r w:rsidRPr="0045624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ами:</w:t>
            </w:r>
          </w:p>
          <w:p w:rsidR="00F47F80" w:rsidRDefault="00F47F80" w:rsidP="00F47F80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4562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1.Одноразовая грязевая аппликация  </w:t>
            </w:r>
            <w:r w:rsidRPr="00456243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fldChar w:fldCharType="begin"/>
            </w:r>
            <w:r w:rsidRPr="00456243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instrText xml:space="preserve"> INCLUDEPICTURE "http://sapropel72.ru/images/stories/fruit/_primen1.jpg" \* MERGEFORMATINET </w:instrText>
            </w:r>
            <w:r w:rsidRPr="00456243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instrText xml:space="preserve"> INCLUDEPICTURE  "http://sapropel72.ru/images/stories/fruit/_primen1.jpg" \* MERGEFORMATINET </w:instrText>
            </w: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fldChar w:fldCharType="separate"/>
            </w:r>
            <w:r w:rsidR="0026568D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fldChar w:fldCharType="begin"/>
            </w:r>
            <w:r w:rsidR="0026568D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instrText xml:space="preserve"> INCLUDEPICTURE  "http://sapropel72.ru/images/stories/fruit/_primen1.jpg" \* MERGEFORMATINET </w:instrText>
            </w:r>
            <w:r w:rsidR="0026568D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fldChar w:fldCharType="separate"/>
            </w:r>
            <w:r w:rsidR="00402CC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fldChar w:fldCharType="begin"/>
            </w:r>
            <w:r w:rsidR="00402CC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instrText xml:space="preserve"> </w:instrText>
            </w:r>
            <w:r w:rsidR="00402CC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instrText>INCLUDEPICTURE  "http://sapropel72.ru/images/stories/fruit/_primen1.j</w:instrText>
            </w:r>
            <w:r w:rsidR="00402CC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instrText>pg" \* MERGEFORMATINET</w:instrText>
            </w:r>
            <w:r w:rsidR="00402CC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instrText xml:space="preserve"> </w:instrText>
            </w:r>
            <w:r w:rsidR="00402CC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fldChar w:fldCharType="separate"/>
            </w:r>
            <w:r w:rsidR="001D72A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_primen1" style="width:172.3pt;height:130.55pt">
                  <v:imagedata r:id="rId9" r:href="rId10"/>
                </v:shape>
              </w:pict>
            </w:r>
            <w:r w:rsidR="00402CC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fldChar w:fldCharType="end"/>
            </w:r>
            <w:r w:rsidR="0026568D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fldChar w:fldCharType="end"/>
            </w:r>
            <w:r w:rsidRPr="00456243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fldChar w:fldCharType="end"/>
            </w:r>
            <w:r w:rsidRPr="00456243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                </w:t>
            </w:r>
          </w:p>
          <w:p w:rsidR="00F47F80" w:rsidRPr="00FA5407" w:rsidRDefault="00F47F80" w:rsidP="00F47F80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56243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  </w:t>
            </w:r>
            <w:r w:rsidRPr="004562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Нагреватель для термокомпресс</w:t>
            </w:r>
            <w:r w:rsidRPr="004562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ов</w:t>
            </w:r>
          </w:p>
          <w:p w:rsidR="00F47F80" w:rsidRPr="00456243" w:rsidRDefault="00F47F80" w:rsidP="00F47F80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456243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fldChar w:fldCharType="begin"/>
            </w:r>
            <w:r w:rsidRPr="00456243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instrText xml:space="preserve"> INCLUDEPICTURE "http://sapropel72.ru/images/stories/fruit/_primen2.jpg" \* MERGEFORMATINET </w:instrText>
            </w:r>
            <w:r w:rsidRPr="00456243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instrText xml:space="preserve"> INCLUDEPICTURE  "http://sapropel72.ru/images/stories/fruit/_primen2.jpg" \* MERGEFORMATINET </w:instrText>
            </w: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fldChar w:fldCharType="separate"/>
            </w:r>
            <w:r w:rsidR="0026568D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fldChar w:fldCharType="begin"/>
            </w:r>
            <w:r w:rsidR="0026568D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instrText xml:space="preserve"> INCLUDEPICTURE  "http://sapropel72.ru/images/stories/fruit/_primen2.jpg" \* MERGEFORMATINET </w:instrText>
            </w:r>
            <w:r w:rsidR="0026568D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fldChar w:fldCharType="separate"/>
            </w:r>
            <w:r w:rsidR="00402CC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fldChar w:fldCharType="begin"/>
            </w:r>
            <w:r w:rsidR="00402CC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instrText xml:space="preserve"> </w:instrText>
            </w:r>
            <w:r w:rsidR="00402CC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instrText>INCLUDEPICTURE  "http://sapropel72.ru/images/stories/fruit/_primen2.j</w:instrText>
            </w:r>
            <w:r w:rsidR="00402CC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instrText>pg" \* MERGEFORMATINET</w:instrText>
            </w:r>
            <w:r w:rsidR="00402CC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instrText xml:space="preserve"> </w:instrText>
            </w:r>
            <w:r w:rsidR="00402CC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fldChar w:fldCharType="separate"/>
            </w:r>
            <w:r w:rsidR="001D72A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pict>
                <v:shape id="_x0000_i1026" type="#_x0000_t75" style="width:154.55pt;height:126.7pt">
                  <v:imagedata r:id="rId11" r:href="rId12"/>
                </v:shape>
              </w:pict>
            </w:r>
            <w:r w:rsidR="00402CC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fldChar w:fldCharType="end"/>
            </w:r>
            <w:r w:rsidR="0026568D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fldChar w:fldCharType="end"/>
            </w:r>
            <w:r w:rsidRPr="00456243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fldChar w:fldCharType="end"/>
            </w:r>
          </w:p>
          <w:p w:rsidR="00F47F80" w:rsidRDefault="00F47F80" w:rsidP="00F47F80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62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кушетку последовательно у</w:t>
            </w:r>
            <w:r w:rsidRPr="004562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кладываются одеяло, простыня, полотенце, нагретый термокомпресс, одноразовая грязевая аппликация (хранящаяся при комнатной температуре).</w:t>
            </w:r>
          </w:p>
          <w:p w:rsidR="00F47F80" w:rsidRPr="00456243" w:rsidRDefault="00F47F80" w:rsidP="00F47F80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59DD050" wp14:editId="424D901D">
                  <wp:extent cx="1731645" cy="2219325"/>
                  <wp:effectExtent l="0" t="0" r="1905" b="952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1645" cy="221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F47F80" w:rsidRDefault="00F47F80" w:rsidP="00F47F80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62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4.На одноразовую грязевую аппликацию укладывается пациент и укутывается простыней и одеялом. Плавно повышающаяся в течение первых трех минут температура грязевой аппликации предотвращает термошок и позволяет пациенту комфортно адаптироваться к температуре процедуры. </w:t>
            </w:r>
            <w:r w:rsidRPr="00456243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  <w:r w:rsidRPr="004562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Благодаря специально разработанному нетканому полотну не возникает трения между пелоидом и телом пациента, а пот впитывается в компресс. Высокая начальная температура термокомпресса гарантирует постоянную температуру грязевой аппликации (45–55°С) в течение всей процедуры. </w:t>
            </w:r>
          </w:p>
          <w:p w:rsidR="00F47F80" w:rsidRDefault="00F47F80" w:rsidP="00F47F80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49E7689" wp14:editId="3E3642FB">
                  <wp:extent cx="1581150" cy="2019300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1150" cy="2019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F47F80" w:rsidRPr="00456243" w:rsidRDefault="00F47F80" w:rsidP="00F47F80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  <w:p w:rsidR="00F47F80" w:rsidRPr="00456243" w:rsidRDefault="00F47F80" w:rsidP="00F47F80">
            <w:pPr>
              <w:spacing w:after="0" w:line="36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456243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fldChar w:fldCharType="begin"/>
            </w:r>
            <w:r w:rsidRPr="00456243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instrText xml:space="preserve"> INCLUDEPICTURE "http://sapropel72.ru/images/stories/fruit/_primen5.jpg" \* MERGEFORMATINET </w:instrText>
            </w:r>
            <w:r w:rsidRPr="00456243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instrText xml:space="preserve"> INCLUDEPICTURE  "http://sapropel72.ru/images/stories/fruit/_primen5.jpg" \* MERGEFORMATINET </w:instrText>
            </w: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fldChar w:fldCharType="separate"/>
            </w:r>
            <w:r w:rsidR="0026568D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fldChar w:fldCharType="begin"/>
            </w:r>
            <w:r w:rsidR="0026568D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instrText xml:space="preserve"> INCLUDEPICTURE  "http://sapropel72.ru/images/stories/fruit/_primen5.jpg" \* MERGEFORMATINET </w:instrText>
            </w:r>
            <w:r w:rsidR="0026568D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fldChar w:fldCharType="separate"/>
            </w:r>
            <w:r w:rsidR="00402CC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fldChar w:fldCharType="begin"/>
            </w:r>
            <w:r w:rsidR="00402CC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instrText xml:space="preserve"> </w:instrText>
            </w:r>
            <w:r w:rsidR="00402CC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instrText>INCLUDEPICTURE  "http://sapropel72.ru/images/stories/fruit/_primen5.jpg" \* MERGEFORMATINET</w:instrText>
            </w:r>
            <w:r w:rsidR="00402CC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instrText xml:space="preserve"> </w:instrText>
            </w:r>
            <w:r w:rsidR="00402CC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fldChar w:fldCharType="separate"/>
            </w:r>
            <w:r w:rsidR="001D72A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pict>
                <v:shape id="_x0000_i1027" type="#_x0000_t75" style="width:125.75pt;height:216.5pt">
                  <v:imagedata r:id="rId15" r:href="rId16"/>
                </v:shape>
              </w:pict>
            </w:r>
            <w:r w:rsidR="00402CC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fldChar w:fldCharType="end"/>
            </w:r>
            <w:r w:rsidR="0026568D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fldChar w:fldCharType="end"/>
            </w:r>
            <w:r w:rsidRPr="00456243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fldChar w:fldCharType="end"/>
            </w:r>
          </w:p>
          <w:p w:rsidR="00F47F80" w:rsidRPr="00456243" w:rsidRDefault="00F47F80" w:rsidP="00F47F80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62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После завершения процедуры, оставшиеся на теле пациента частички грязи, легко и быстро удаляются с помощью индивидуальной салфетки. Покраснение кожи пациента свидетельствует о сильном терапевтическом эффекте процедуры. Учитывая то, что грязевые аппликации одноразовые, они полностью гигиеничны. </w:t>
            </w:r>
          </w:p>
          <w:p w:rsidR="00F47F80" w:rsidRPr="00456243" w:rsidRDefault="00F47F80" w:rsidP="00F47F80">
            <w:pPr>
              <w:spacing w:after="0" w:line="360" w:lineRule="auto"/>
              <w:jc w:val="both"/>
              <w:rPr>
                <w:rFonts w:ascii="Tahoma" w:eastAsia="Times New Roman" w:hAnsi="Tahoma" w:cs="Tahoma"/>
                <w:color w:val="312F21"/>
                <w:sz w:val="14"/>
                <w:szCs w:val="14"/>
                <w:lang w:eastAsia="ru-RU"/>
              </w:rPr>
            </w:pPr>
            <w:r w:rsidRPr="00456243">
              <w:rPr>
                <w:rFonts w:ascii="Arial" w:eastAsia="Times New Roman" w:hAnsi="Arial" w:cs="Arial"/>
                <w:noProof/>
                <w:color w:val="312F21"/>
                <w:sz w:val="14"/>
                <w:szCs w:val="14"/>
                <w:lang w:eastAsia="ru-RU"/>
              </w:rPr>
              <w:drawing>
                <wp:inline distT="0" distB="0" distL="0" distR="0" wp14:anchorId="42B46F86" wp14:editId="1F274771">
                  <wp:extent cx="1981200" cy="2170430"/>
                  <wp:effectExtent l="0" t="0" r="0" b="1270"/>
                  <wp:docPr id="8" name="Рисунок 8" descr="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0" cy="2170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56243">
              <w:rPr>
                <w:rFonts w:ascii="Tahoma" w:eastAsia="Times New Roman" w:hAnsi="Tahoma" w:cs="Tahoma"/>
                <w:vanish/>
                <w:color w:val="312F21"/>
                <w:sz w:val="12"/>
                <w:szCs w:val="12"/>
                <w:bdr w:val="none" w:sz="0" w:space="0" w:color="auto" w:frame="1"/>
                <w:lang w:eastAsia="ru-RU"/>
              </w:rPr>
              <w:t xml:space="preserve">  </w:t>
            </w:r>
            <w:r w:rsidRPr="004562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Утилизация  использованных одноразовых грязевых аппликаторов происходит в специальную ёмкость, отходы класса «А».   </w:t>
            </w:r>
          </w:p>
          <w:p w:rsidR="00F47F80" w:rsidRPr="00456243" w:rsidRDefault="00F47F80" w:rsidP="00F47F80">
            <w:pPr>
              <w:spacing w:before="30" w:after="30" w:line="360" w:lineRule="auto"/>
              <w:outlineLvl w:val="1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</w:p>
          <w:p w:rsidR="00F47F80" w:rsidRDefault="00F47F80" w:rsidP="00F47F80">
            <w:pPr>
              <w:tabs>
                <w:tab w:val="left" w:pos="499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47F80" w:rsidRDefault="00F47F80" w:rsidP="00F47F80">
            <w:pPr>
              <w:tabs>
                <w:tab w:val="left" w:pos="499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47F80" w:rsidRDefault="00F47F80" w:rsidP="00F47F80">
            <w:pPr>
              <w:tabs>
                <w:tab w:val="left" w:pos="499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47F80" w:rsidRDefault="00F47F80" w:rsidP="00F47F80">
            <w:pPr>
              <w:tabs>
                <w:tab w:val="left" w:pos="499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F013A" w:rsidRDefault="003F013A" w:rsidP="00463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F013A" w:rsidRDefault="003F013A" w:rsidP="00463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F013A" w:rsidRDefault="003F013A" w:rsidP="00463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F013A" w:rsidRDefault="003F013A" w:rsidP="00463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F013A" w:rsidRPr="00463EC8" w:rsidRDefault="003F013A" w:rsidP="00463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63EC8" w:rsidRPr="00463EC8" w:rsidRDefault="00463EC8" w:rsidP="00463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63EC8" w:rsidRPr="00463EC8" w:rsidTr="00E07654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63EC8" w:rsidRPr="00463EC8" w:rsidRDefault="00463EC8" w:rsidP="00F47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63EC8" w:rsidRPr="00463EC8" w:rsidRDefault="00463EC8" w:rsidP="00463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63EC8" w:rsidRPr="00463EC8" w:rsidTr="00E07654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D0ABE" w:rsidRDefault="00ED0ABE" w:rsidP="00EB7366">
            <w:pPr>
              <w:tabs>
                <w:tab w:val="left" w:pos="499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56243" w:rsidRDefault="00456243" w:rsidP="00ED0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216E1" w:rsidRPr="005216E1" w:rsidRDefault="005216E1" w:rsidP="005216E1">
            <w:pPr>
              <w:tabs>
                <w:tab w:val="left" w:pos="499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16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Контакты</w:t>
            </w:r>
          </w:p>
          <w:p w:rsidR="005216E1" w:rsidRPr="005216E1" w:rsidRDefault="005216E1" w:rsidP="005216E1">
            <w:pPr>
              <w:tabs>
                <w:tab w:val="left" w:pos="499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16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Муниципальное казенное учреждение «Управление зданиями Администрации г. Екатеринбурга» </w:t>
            </w:r>
          </w:p>
          <w:p w:rsidR="005216E1" w:rsidRPr="005216E1" w:rsidRDefault="005216E1" w:rsidP="005216E1">
            <w:pPr>
              <w:tabs>
                <w:tab w:val="left" w:pos="499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16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Подразделение оздоровительный центр «Санаторий «Бодрость»</w:t>
            </w:r>
          </w:p>
          <w:p w:rsidR="005216E1" w:rsidRPr="005216E1" w:rsidRDefault="005216E1" w:rsidP="005216E1">
            <w:pPr>
              <w:tabs>
                <w:tab w:val="left" w:pos="499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16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620057, г. Екатеринбург, ул. Краснофлотцев, 48 «А»</w:t>
            </w:r>
          </w:p>
          <w:p w:rsidR="005216E1" w:rsidRPr="005216E1" w:rsidRDefault="005216E1" w:rsidP="005216E1">
            <w:pPr>
              <w:tabs>
                <w:tab w:val="left" w:pos="499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16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Зам. Директора МКУ «Управление зданиями Администрации г. Екатеринбурга» заместитель директора по оздоровительной работе – руководитель оздоровительного центра «санаторий «Бодрость»» - Новиков Алексей Владимирович </w:t>
            </w:r>
          </w:p>
          <w:p w:rsidR="005216E1" w:rsidRPr="005216E1" w:rsidRDefault="005216E1" w:rsidP="005216E1">
            <w:pPr>
              <w:tabs>
                <w:tab w:val="left" w:pos="499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16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Наш адрес: г. Екатеринбург, 620057, ул. Краснофлотцев, 48 «а». </w:t>
            </w:r>
          </w:p>
          <w:p w:rsidR="005216E1" w:rsidRPr="005216E1" w:rsidRDefault="005216E1" w:rsidP="005216E1">
            <w:pPr>
              <w:tabs>
                <w:tab w:val="left" w:pos="499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16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Тел./факс ( 343 ) 272 – 73 – 58 </w:t>
            </w:r>
          </w:p>
          <w:p w:rsidR="005216E1" w:rsidRPr="005216E1" w:rsidRDefault="005216E1" w:rsidP="005216E1">
            <w:pPr>
              <w:tabs>
                <w:tab w:val="left" w:pos="499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16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Тел. 272-73-58. </w:t>
            </w:r>
          </w:p>
          <w:p w:rsidR="005216E1" w:rsidRPr="005216E1" w:rsidRDefault="005216E1" w:rsidP="005216E1">
            <w:pPr>
              <w:tabs>
                <w:tab w:val="left" w:pos="499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16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врач Игнатьева Татьяна Сергеевна 272- 73-52</w:t>
            </w:r>
          </w:p>
          <w:p w:rsidR="005216E1" w:rsidRPr="005216E1" w:rsidRDefault="005216E1" w:rsidP="005216E1">
            <w:pPr>
              <w:tabs>
                <w:tab w:val="left" w:pos="499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16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Гл. бухгалтер 272-73-54</w:t>
            </w:r>
          </w:p>
          <w:p w:rsidR="005216E1" w:rsidRPr="005216E1" w:rsidRDefault="005216E1" w:rsidP="005216E1">
            <w:pPr>
              <w:tabs>
                <w:tab w:val="left" w:pos="499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16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Старшая медсестра Шевченко Наталья Владимировна 272-73-55</w:t>
            </w:r>
          </w:p>
          <w:p w:rsidR="005216E1" w:rsidRPr="005216E1" w:rsidRDefault="005216E1" w:rsidP="005216E1">
            <w:pPr>
              <w:tabs>
                <w:tab w:val="left" w:pos="499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16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Дежурный администратор  272- 73-51</w:t>
            </w:r>
          </w:p>
          <w:p w:rsidR="005216E1" w:rsidRPr="005216E1" w:rsidRDefault="005216E1" w:rsidP="005216E1">
            <w:pPr>
              <w:tabs>
                <w:tab w:val="left" w:pos="499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16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e-mail: san — bodrost.1981@yandex.ru</w:t>
            </w:r>
          </w:p>
          <w:p w:rsidR="005216E1" w:rsidRPr="005216E1" w:rsidRDefault="005216E1" w:rsidP="005216E1">
            <w:pPr>
              <w:tabs>
                <w:tab w:val="left" w:pos="499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16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Сайт санатория – бодрость.екатеринбург.рф</w:t>
            </w:r>
          </w:p>
          <w:p w:rsidR="005216E1" w:rsidRPr="005216E1" w:rsidRDefault="005216E1" w:rsidP="005216E1">
            <w:pPr>
              <w:tabs>
                <w:tab w:val="left" w:pos="499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216E1" w:rsidRPr="005216E1" w:rsidRDefault="005216E1" w:rsidP="005216E1">
            <w:pPr>
              <w:tabs>
                <w:tab w:val="left" w:pos="499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216E1" w:rsidRPr="005216E1" w:rsidRDefault="005216E1" w:rsidP="005216E1">
            <w:pPr>
              <w:tabs>
                <w:tab w:val="left" w:pos="499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16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Справка о маршруте проезда к санаторию</w:t>
            </w:r>
          </w:p>
          <w:p w:rsidR="005216E1" w:rsidRPr="005216E1" w:rsidRDefault="005216E1" w:rsidP="005216E1">
            <w:pPr>
              <w:tabs>
                <w:tab w:val="left" w:pos="499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16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Почтовый адрес: 620057, г. Екатеринбург, ул. Краснофлотцев, 48 «А»</w:t>
            </w:r>
          </w:p>
          <w:p w:rsidR="005216E1" w:rsidRPr="005216E1" w:rsidRDefault="005216E1" w:rsidP="005216E1">
            <w:pPr>
              <w:tabs>
                <w:tab w:val="left" w:pos="499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16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ж/д вокзала – метро до станции «Машиностроителей». От станции «Машиностроителей» - троллейбус № 16 до остановки «Спортивная» или трамваями № 7, 14, 16, 17 – до кольца «Эльмаш». От кольца «Эльмаш» или остановки «Спортивная» - пешком до    «Центра«Бодрость» по </w:t>
            </w:r>
            <w:r w:rsidRPr="005216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территории спортивного комплекса «Калининец» (за стадион) - около 500 м</w:t>
            </w:r>
          </w:p>
          <w:p w:rsidR="005216E1" w:rsidRPr="005216E1" w:rsidRDefault="005216E1" w:rsidP="005216E1">
            <w:pPr>
              <w:tabs>
                <w:tab w:val="left" w:pos="499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16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Северного автовокзала (он находится на территории ж/д вокзала) – метро до станции «Машиностроителей» и далее см. выше.</w:t>
            </w:r>
          </w:p>
          <w:p w:rsidR="005216E1" w:rsidRPr="005216E1" w:rsidRDefault="005216E1" w:rsidP="005216E1">
            <w:pPr>
              <w:tabs>
                <w:tab w:val="left" w:pos="499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16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Южного автовокзала – трамвай № 14 до кольца Эльмаша и далее см. выше.</w:t>
            </w:r>
          </w:p>
          <w:p w:rsidR="005216E1" w:rsidRPr="005216E1" w:rsidRDefault="005216E1" w:rsidP="005216E1">
            <w:pPr>
              <w:tabs>
                <w:tab w:val="left" w:pos="499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56243" w:rsidRDefault="00456243" w:rsidP="00456243">
            <w:pPr>
              <w:tabs>
                <w:tab w:val="left" w:pos="499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56243" w:rsidRDefault="00456243" w:rsidP="00456243">
            <w:pPr>
              <w:tabs>
                <w:tab w:val="left" w:pos="499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56243" w:rsidRDefault="00456243" w:rsidP="00456243">
            <w:pPr>
              <w:tabs>
                <w:tab w:val="left" w:pos="499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56243" w:rsidRDefault="00456243" w:rsidP="00456243">
            <w:pPr>
              <w:tabs>
                <w:tab w:val="left" w:pos="499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56243" w:rsidRDefault="00456243" w:rsidP="00456243">
            <w:pPr>
              <w:tabs>
                <w:tab w:val="left" w:pos="499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56243" w:rsidRDefault="00456243" w:rsidP="00456243">
            <w:pPr>
              <w:tabs>
                <w:tab w:val="left" w:pos="499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56243" w:rsidRPr="00EB7366" w:rsidRDefault="00456243" w:rsidP="00EB7366">
            <w:pPr>
              <w:tabs>
                <w:tab w:val="left" w:pos="499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63EC8" w:rsidRPr="00463EC8" w:rsidRDefault="00463EC8" w:rsidP="00463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63EC8" w:rsidRDefault="00463EC8" w:rsidP="00463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225FB" w:rsidRDefault="005225FB" w:rsidP="00463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225FB" w:rsidRDefault="005225FB" w:rsidP="00463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225FB" w:rsidRDefault="005225FB" w:rsidP="00463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225FB" w:rsidRDefault="005225FB" w:rsidP="00463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225FB" w:rsidRDefault="005225FB" w:rsidP="00463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225FB" w:rsidRDefault="005225FB" w:rsidP="00463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225FB" w:rsidRDefault="005225FB" w:rsidP="00463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225FB" w:rsidRDefault="005225FB" w:rsidP="00463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225FB" w:rsidRDefault="005225FB" w:rsidP="00463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225FB" w:rsidRDefault="005225FB" w:rsidP="00463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225FB" w:rsidRDefault="005225FB" w:rsidP="00463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225FB" w:rsidRDefault="005225FB" w:rsidP="00463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225FB" w:rsidRDefault="005225FB" w:rsidP="00463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225FB" w:rsidRDefault="005225FB" w:rsidP="00463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225FB" w:rsidRDefault="005225FB" w:rsidP="00463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225FB" w:rsidRDefault="005225FB" w:rsidP="00463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225FB" w:rsidRDefault="005225FB" w:rsidP="00463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225FB" w:rsidRDefault="005225FB" w:rsidP="00463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225FB" w:rsidRDefault="005225FB" w:rsidP="00463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225FB" w:rsidRDefault="005225FB" w:rsidP="00463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225FB" w:rsidRDefault="005225FB" w:rsidP="00463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225FB" w:rsidRDefault="005225FB" w:rsidP="00463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225FB" w:rsidRDefault="005225FB" w:rsidP="00463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225FB" w:rsidRDefault="005225FB" w:rsidP="00463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225FB" w:rsidRDefault="005225FB" w:rsidP="00463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225FB" w:rsidRDefault="005225FB" w:rsidP="00463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225FB" w:rsidRDefault="005225FB" w:rsidP="00463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225FB" w:rsidRDefault="005225FB" w:rsidP="00463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225FB" w:rsidRPr="00463EC8" w:rsidRDefault="005225FB" w:rsidP="00463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63EC8" w:rsidRPr="00463EC8" w:rsidRDefault="00463EC8" w:rsidP="00463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63EC8" w:rsidRPr="00463EC8" w:rsidRDefault="00463EC8" w:rsidP="00463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63EC8" w:rsidRPr="00463EC8" w:rsidRDefault="00463EC8" w:rsidP="00463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63EC8" w:rsidRPr="00463EC8" w:rsidRDefault="00463EC8" w:rsidP="00463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63EC8" w:rsidRPr="00463EC8" w:rsidRDefault="00463EC8" w:rsidP="00463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63EC8" w:rsidRPr="00463EC8" w:rsidRDefault="00463EC8" w:rsidP="00463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993DC0" w:rsidRPr="005225FB" w:rsidRDefault="00993DC0" w:rsidP="005216E1">
      <w:pPr>
        <w:tabs>
          <w:tab w:val="left" w:pos="42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993DC0" w:rsidRPr="005225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2CC9" w:rsidRDefault="00402CC9" w:rsidP="00AE63A4">
      <w:pPr>
        <w:spacing w:after="0" w:line="240" w:lineRule="auto"/>
      </w:pPr>
      <w:r>
        <w:separator/>
      </w:r>
    </w:p>
  </w:endnote>
  <w:endnote w:type="continuationSeparator" w:id="0">
    <w:p w:rsidR="00402CC9" w:rsidRDefault="00402CC9" w:rsidP="00AE63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2CC9" w:rsidRDefault="00402CC9" w:rsidP="00AE63A4">
      <w:pPr>
        <w:spacing w:after="0" w:line="240" w:lineRule="auto"/>
      </w:pPr>
      <w:r>
        <w:separator/>
      </w:r>
    </w:p>
  </w:footnote>
  <w:footnote w:type="continuationSeparator" w:id="0">
    <w:p w:rsidR="00402CC9" w:rsidRDefault="00402CC9" w:rsidP="00AE63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CD4F0A"/>
    <w:multiLevelType w:val="hybridMultilevel"/>
    <w:tmpl w:val="314A6148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C662B6D"/>
    <w:multiLevelType w:val="hybridMultilevel"/>
    <w:tmpl w:val="C244555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A67"/>
    <w:rsid w:val="00003C6E"/>
    <w:rsid w:val="001D72AC"/>
    <w:rsid w:val="0026568D"/>
    <w:rsid w:val="00275387"/>
    <w:rsid w:val="002E6D3F"/>
    <w:rsid w:val="003F013A"/>
    <w:rsid w:val="00402CC9"/>
    <w:rsid w:val="004233A9"/>
    <w:rsid w:val="00456243"/>
    <w:rsid w:val="00463EC8"/>
    <w:rsid w:val="00480A67"/>
    <w:rsid w:val="005216E1"/>
    <w:rsid w:val="005225FB"/>
    <w:rsid w:val="007125C7"/>
    <w:rsid w:val="00817F37"/>
    <w:rsid w:val="008732E6"/>
    <w:rsid w:val="00920451"/>
    <w:rsid w:val="00993DC0"/>
    <w:rsid w:val="00AE63A4"/>
    <w:rsid w:val="00BD6AAF"/>
    <w:rsid w:val="00BE0247"/>
    <w:rsid w:val="00DC473F"/>
    <w:rsid w:val="00E07654"/>
    <w:rsid w:val="00EB7366"/>
    <w:rsid w:val="00ED0ABE"/>
    <w:rsid w:val="00EF5DBB"/>
    <w:rsid w:val="00EF5EB9"/>
    <w:rsid w:val="00F47F80"/>
    <w:rsid w:val="00FA5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69ADE1-DCBB-4B60-BE39-22E2F7451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7654"/>
  </w:style>
  <w:style w:type="paragraph" w:styleId="1">
    <w:name w:val="heading 1"/>
    <w:basedOn w:val="a"/>
    <w:next w:val="a"/>
    <w:link w:val="10"/>
    <w:uiPriority w:val="9"/>
    <w:qFormat/>
    <w:rsid w:val="00463EC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3EC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624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624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3EC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463EC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header"/>
    <w:basedOn w:val="a"/>
    <w:link w:val="a4"/>
    <w:uiPriority w:val="99"/>
    <w:unhideWhenUsed/>
    <w:rsid w:val="00AE63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E63A4"/>
  </w:style>
  <w:style w:type="paragraph" w:styleId="a5">
    <w:name w:val="footer"/>
    <w:basedOn w:val="a"/>
    <w:link w:val="a6"/>
    <w:uiPriority w:val="99"/>
    <w:unhideWhenUsed/>
    <w:rsid w:val="00AE63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E63A4"/>
  </w:style>
  <w:style w:type="character" w:customStyle="1" w:styleId="30">
    <w:name w:val="Заголовок 3 Знак"/>
    <w:basedOn w:val="a0"/>
    <w:link w:val="3"/>
    <w:uiPriority w:val="9"/>
    <w:semiHidden/>
    <w:rsid w:val="0045624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456243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http://sapropel72.ru/images/stories/fruit/_primen2.jpg" TargetMode="External"/><Relationship Id="rId17" Type="http://schemas.openxmlformats.org/officeDocument/2006/relationships/image" Target="media/image7.jpeg"/><Relationship Id="rId2" Type="http://schemas.openxmlformats.org/officeDocument/2006/relationships/numbering" Target="numbering.xml"/><Relationship Id="rId16" Type="http://schemas.openxmlformats.org/officeDocument/2006/relationships/image" Target="http://sapropel72.ru/images/stories/fruit/_primen5.jp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10" Type="http://schemas.openxmlformats.org/officeDocument/2006/relationships/image" Target="http://sapropel72.ru/images/stories/fruit/_primen1.jpg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9E9086-1477-4425-95F7-FC709B5B25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2743</Words>
  <Characters>15637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</cp:revision>
  <dcterms:created xsi:type="dcterms:W3CDTF">2015-04-10T03:48:00Z</dcterms:created>
  <dcterms:modified xsi:type="dcterms:W3CDTF">2015-04-10T08:03:00Z</dcterms:modified>
</cp:coreProperties>
</file>